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6EA4" w14:textId="23A9D244" w:rsidR="00674CEE" w:rsidRPr="00BD5A8D" w:rsidRDefault="00D13A52" w:rsidP="00CB0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</w:t>
      </w:r>
      <w:r w:rsidR="00674CEE" w:rsidRPr="00BD5A8D">
        <w:rPr>
          <w:rFonts w:ascii="Times New Roman" w:hAnsi="Times New Roman"/>
          <w:b/>
          <w:sz w:val="24"/>
          <w:szCs w:val="24"/>
        </w:rPr>
        <w:t xml:space="preserve"> рабоч</w:t>
      </w:r>
      <w:r w:rsidR="003B1777">
        <w:rPr>
          <w:rFonts w:ascii="Times New Roman" w:hAnsi="Times New Roman"/>
          <w:b/>
          <w:sz w:val="24"/>
          <w:szCs w:val="24"/>
        </w:rPr>
        <w:t>им</w:t>
      </w:r>
      <w:r w:rsidR="00674CEE" w:rsidRPr="00BD5A8D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B1777">
        <w:rPr>
          <w:rFonts w:ascii="Times New Roman" w:hAnsi="Times New Roman"/>
          <w:b/>
          <w:sz w:val="24"/>
          <w:szCs w:val="24"/>
        </w:rPr>
        <w:t>ам</w:t>
      </w:r>
    </w:p>
    <w:p w14:paraId="22CF5A21" w14:textId="50B8BF26" w:rsidR="00674CEE" w:rsidRDefault="00FA6457" w:rsidP="00CB0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учащихся </w:t>
      </w:r>
      <w:r w:rsidR="00E836F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Б</w:t>
      </w:r>
      <w:r w:rsidR="00F106C9">
        <w:rPr>
          <w:rFonts w:ascii="Times New Roman" w:hAnsi="Times New Roman"/>
          <w:b/>
          <w:sz w:val="24"/>
          <w:szCs w:val="24"/>
        </w:rPr>
        <w:t xml:space="preserve"> класса</w:t>
      </w:r>
      <w:r w:rsidR="005A7172">
        <w:rPr>
          <w:rFonts w:ascii="Times New Roman" w:hAnsi="Times New Roman"/>
          <w:b/>
          <w:sz w:val="24"/>
          <w:szCs w:val="24"/>
        </w:rPr>
        <w:t xml:space="preserve"> с умеренной </w:t>
      </w:r>
      <w:r w:rsidR="00674CEE" w:rsidRPr="00BD5A8D">
        <w:rPr>
          <w:rFonts w:ascii="Times New Roman" w:hAnsi="Times New Roman"/>
          <w:b/>
          <w:sz w:val="24"/>
          <w:szCs w:val="24"/>
        </w:rPr>
        <w:t>умственной отсталостью</w:t>
      </w:r>
    </w:p>
    <w:p w14:paraId="07C16195" w14:textId="77777777" w:rsidR="00D13A52" w:rsidRDefault="00D13A52" w:rsidP="00CB0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C95072" w14:textId="3282A4A4" w:rsidR="00CB099C" w:rsidRDefault="00CB099C" w:rsidP="005A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B66FC0">
        <w:rPr>
          <w:rFonts w:ascii="Times New Roman" w:hAnsi="Times New Roman"/>
          <w:b/>
          <w:sz w:val="24"/>
          <w:szCs w:val="24"/>
        </w:rPr>
        <w:t>ие</w:t>
      </w:r>
      <w:r>
        <w:rPr>
          <w:rFonts w:ascii="Times New Roman" w:hAnsi="Times New Roman"/>
          <w:b/>
          <w:sz w:val="24"/>
          <w:szCs w:val="24"/>
        </w:rPr>
        <w:t xml:space="preserve"> программ</w:t>
      </w:r>
      <w:r w:rsidR="00B66FC0">
        <w:rPr>
          <w:rFonts w:ascii="Times New Roman" w:hAnsi="Times New Roman"/>
          <w:b/>
          <w:sz w:val="24"/>
          <w:szCs w:val="24"/>
        </w:rPr>
        <w:t>ы</w:t>
      </w:r>
      <w:r w:rsidRPr="00436026">
        <w:rPr>
          <w:rFonts w:ascii="Times New Roman" w:hAnsi="Times New Roman"/>
          <w:b/>
          <w:sz w:val="24"/>
          <w:szCs w:val="24"/>
        </w:rPr>
        <w:t xml:space="preserve"> составлен</w:t>
      </w:r>
      <w:r w:rsidR="00B66FC0">
        <w:rPr>
          <w:rFonts w:ascii="Times New Roman" w:hAnsi="Times New Roman"/>
          <w:b/>
          <w:sz w:val="24"/>
          <w:szCs w:val="24"/>
        </w:rPr>
        <w:t>ы</w:t>
      </w:r>
      <w:r w:rsidRPr="00436026">
        <w:rPr>
          <w:rFonts w:ascii="Times New Roman" w:hAnsi="Times New Roman"/>
          <w:b/>
          <w:sz w:val="24"/>
          <w:szCs w:val="24"/>
        </w:rPr>
        <w:t xml:space="preserve"> на основе нормативно-правовых документов:</w:t>
      </w:r>
    </w:p>
    <w:p w14:paraId="5F198654" w14:textId="77777777" w:rsidR="00E836F3" w:rsidRPr="009E4B4B" w:rsidRDefault="00E836F3" w:rsidP="00AE70D0">
      <w:pPr>
        <w:pStyle w:val="a3"/>
        <w:numPr>
          <w:ilvl w:val="0"/>
          <w:numId w:val="30"/>
        </w:numPr>
        <w:spacing w:before="100" w:beforeAutospacing="1" w:after="100" w:afterAutospacing="1"/>
        <w:ind w:left="0" w:firstLine="927"/>
        <w:jc w:val="both"/>
        <w:rPr>
          <w:color w:val="000000"/>
        </w:rPr>
      </w:pPr>
      <w:bookmarkStart w:id="0" w:name="_Hlk132359705"/>
      <w:r w:rsidRPr="009E4B4B">
        <w:rPr>
          <w:color w:val="000000"/>
        </w:rPr>
        <w:t xml:space="preserve">Федерального закона от 24.09.2022 № 371-ФЗ «О внесении изменений в Федеральный закон </w:t>
      </w:r>
      <w:r>
        <w:rPr>
          <w:color w:val="000000"/>
        </w:rPr>
        <w:t>«</w:t>
      </w:r>
      <w:r w:rsidRPr="009E4B4B">
        <w:rPr>
          <w:color w:val="000000"/>
        </w:rPr>
        <w:t>Об образовании в Российской Федерации</w:t>
      </w:r>
      <w:r>
        <w:rPr>
          <w:color w:val="000000"/>
        </w:rPr>
        <w:t>»</w:t>
      </w:r>
      <w:r w:rsidRPr="009E4B4B">
        <w:rPr>
          <w:color w:val="000000"/>
        </w:rPr>
        <w:t xml:space="preserve">, статьей 1 Федерального закона </w:t>
      </w:r>
      <w:r>
        <w:rPr>
          <w:color w:val="000000"/>
        </w:rPr>
        <w:t>«</w:t>
      </w:r>
      <w:r w:rsidRPr="009E4B4B">
        <w:rPr>
          <w:color w:val="000000"/>
        </w:rPr>
        <w:t>Об обязательных требованиях в Российской Федерации</w:t>
      </w:r>
      <w:r>
        <w:rPr>
          <w:color w:val="000000"/>
        </w:rPr>
        <w:t>»</w:t>
      </w:r>
      <w:r w:rsidRPr="009E4B4B">
        <w:rPr>
          <w:color w:val="000000"/>
        </w:rPr>
        <w:t>»</w:t>
      </w:r>
      <w:r>
        <w:rPr>
          <w:color w:val="000000"/>
        </w:rPr>
        <w:t>;</w:t>
      </w:r>
    </w:p>
    <w:p w14:paraId="714335CE" w14:textId="77777777" w:rsidR="00E836F3" w:rsidRPr="009E4B4B" w:rsidRDefault="00E836F3" w:rsidP="00AE70D0">
      <w:pPr>
        <w:pStyle w:val="a3"/>
        <w:numPr>
          <w:ilvl w:val="0"/>
          <w:numId w:val="30"/>
        </w:numPr>
        <w:spacing w:before="100" w:beforeAutospacing="1" w:after="100" w:afterAutospacing="1"/>
        <w:ind w:left="0" w:firstLine="927"/>
        <w:jc w:val="both"/>
        <w:rPr>
          <w:color w:val="000000"/>
        </w:rPr>
      </w:pPr>
      <w:r w:rsidRPr="009E4B4B">
        <w:rPr>
          <w:color w:val="000000"/>
        </w:rPr>
        <w:t xml:space="preserve">Приказа Минпросвещения России от 08.11.2022 №955 </w:t>
      </w:r>
      <w:r w:rsidRPr="009E4B4B">
        <w:t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</w:t>
      </w:r>
      <w:r w:rsidRPr="009E4B4B">
        <w:rPr>
          <w:color w:val="000000"/>
        </w:rPr>
        <w:t xml:space="preserve"> пункт 12</w:t>
      </w:r>
      <w:r>
        <w:rPr>
          <w:color w:val="000000"/>
        </w:rPr>
        <w:t>;</w:t>
      </w:r>
    </w:p>
    <w:p w14:paraId="3A741241" w14:textId="77777777" w:rsidR="00E836F3" w:rsidRPr="009E4B4B" w:rsidRDefault="00E836F3" w:rsidP="00AE70D0">
      <w:pPr>
        <w:pStyle w:val="a3"/>
        <w:numPr>
          <w:ilvl w:val="0"/>
          <w:numId w:val="30"/>
        </w:numPr>
        <w:spacing w:before="100" w:beforeAutospacing="1" w:after="100" w:afterAutospacing="1"/>
        <w:ind w:left="0" w:firstLine="927"/>
        <w:jc w:val="both"/>
      </w:pPr>
      <w:r w:rsidRPr="009E4B4B">
        <w:t xml:space="preserve"> Приказа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(далее</w:t>
      </w:r>
      <w:r w:rsidRPr="009E4B4B">
        <w:rPr>
          <w:color w:val="000000"/>
        </w:rPr>
        <w:t xml:space="preserve"> </w:t>
      </w:r>
      <w:r w:rsidRPr="009E4B4B">
        <w:t>ФГОС</w:t>
      </w:r>
      <w:r w:rsidRPr="009E4B4B">
        <w:rPr>
          <w:b/>
        </w:rPr>
        <w:t xml:space="preserve"> О УО (ИН)</w:t>
      </w:r>
      <w:r w:rsidRPr="009E4B4B">
        <w:t>)</w:t>
      </w:r>
      <w:r>
        <w:t>;</w:t>
      </w:r>
    </w:p>
    <w:p w14:paraId="11ED092E" w14:textId="77777777" w:rsidR="00E836F3" w:rsidRPr="009E4B4B" w:rsidRDefault="00E836F3" w:rsidP="00AE70D0">
      <w:pPr>
        <w:pStyle w:val="a3"/>
        <w:numPr>
          <w:ilvl w:val="0"/>
          <w:numId w:val="30"/>
        </w:numPr>
        <w:spacing w:before="100" w:beforeAutospacing="1" w:after="100" w:afterAutospacing="1"/>
        <w:ind w:left="0" w:firstLine="927"/>
        <w:jc w:val="both"/>
        <w:rPr>
          <w:color w:val="000000"/>
        </w:rPr>
      </w:pPr>
      <w:r w:rsidRPr="009E4B4B">
        <w:rPr>
          <w:color w:val="000000"/>
        </w:rPr>
        <w:t xml:space="preserve">Приказа Минпросвещения России от 24 ноября 2022 г. </w:t>
      </w:r>
      <w:r w:rsidRPr="009E4B4B">
        <w:rPr>
          <w:b/>
          <w:color w:val="000000"/>
        </w:rPr>
        <w:t>№1026</w:t>
      </w:r>
      <w:r w:rsidRPr="009E4B4B">
        <w:rPr>
          <w:color w:val="000000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(далее </w:t>
      </w:r>
      <w:r w:rsidRPr="009E4B4B">
        <w:rPr>
          <w:b/>
          <w:color w:val="000000"/>
        </w:rPr>
        <w:t>ФАООП УО (ИН)</w:t>
      </w:r>
      <w:r w:rsidRPr="009E4B4B">
        <w:rPr>
          <w:color w:val="000000"/>
        </w:rPr>
        <w:t>)</w:t>
      </w:r>
      <w:bookmarkEnd w:id="0"/>
      <w:r>
        <w:rPr>
          <w:color w:val="000000"/>
        </w:rPr>
        <w:t>;</w:t>
      </w:r>
    </w:p>
    <w:p w14:paraId="4D85DAB7" w14:textId="77777777" w:rsidR="00E836F3" w:rsidRPr="009E4B4B" w:rsidRDefault="00E836F3" w:rsidP="00AE70D0">
      <w:pPr>
        <w:pStyle w:val="a3"/>
        <w:numPr>
          <w:ilvl w:val="0"/>
          <w:numId w:val="30"/>
        </w:numPr>
        <w:spacing w:before="100" w:beforeAutospacing="1" w:after="100" w:afterAutospacing="1"/>
        <w:ind w:left="0" w:firstLine="927"/>
        <w:jc w:val="both"/>
      </w:pPr>
      <w:r w:rsidRPr="009E4B4B">
        <w:t>Приказ</w:t>
      </w:r>
      <w:r>
        <w:t>а</w:t>
      </w:r>
      <w:r w:rsidRPr="009E4B4B">
        <w:t xml:space="preserve"> Министерства просвещения РФ </w:t>
      </w:r>
      <w:r w:rsidRPr="009E4B4B">
        <w:rPr>
          <w:b/>
        </w:rPr>
        <w:t>от 22 марта 2021 г. № 115</w:t>
      </w:r>
      <w:r w:rsidRPr="009E4B4B">
        <w:t xml:space="preserve"> </w:t>
      </w:r>
      <w:r>
        <w:t>«</w:t>
      </w:r>
      <w:r w:rsidRPr="009E4B4B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t>»;</w:t>
      </w:r>
    </w:p>
    <w:p w14:paraId="23247061" w14:textId="77777777" w:rsidR="00E836F3" w:rsidRPr="009E4B4B" w:rsidRDefault="00E836F3" w:rsidP="00AE70D0">
      <w:pPr>
        <w:pStyle w:val="a3"/>
        <w:numPr>
          <w:ilvl w:val="0"/>
          <w:numId w:val="30"/>
        </w:numPr>
        <w:spacing w:before="100" w:beforeAutospacing="1" w:after="100" w:afterAutospacing="1"/>
        <w:ind w:left="0" w:firstLine="927"/>
        <w:jc w:val="both"/>
      </w:pPr>
      <w:r w:rsidRPr="009E4B4B">
        <w:t>Приказ</w:t>
      </w:r>
      <w:r>
        <w:t>а</w:t>
      </w:r>
      <w:r w:rsidRPr="009E4B4B">
        <w:t xml:space="preserve"> Министерства просвещения РФ от </w:t>
      </w:r>
      <w:r w:rsidRPr="009E4B4B">
        <w:rPr>
          <w:b/>
        </w:rPr>
        <w:t>5 декабря 2022 г. N 1063</w:t>
      </w:r>
      <w:r>
        <w:rPr>
          <w:b/>
        </w:rPr>
        <w:t xml:space="preserve"> </w:t>
      </w:r>
      <w:r>
        <w:t>«</w:t>
      </w:r>
      <w:r w:rsidRPr="009E4B4B"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</w:t>
      </w:r>
      <w:r>
        <w:t>»;</w:t>
      </w:r>
    </w:p>
    <w:p w14:paraId="47F8012B" w14:textId="77777777" w:rsidR="00E836F3" w:rsidRPr="009E4B4B" w:rsidRDefault="00E836F3" w:rsidP="00AE70D0">
      <w:pPr>
        <w:numPr>
          <w:ilvl w:val="0"/>
          <w:numId w:val="30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E4B4B">
        <w:rPr>
          <w:rFonts w:ascii="Times New Roman" w:hAnsi="Times New Roman"/>
          <w:sz w:val="24"/>
          <w:szCs w:val="24"/>
        </w:rPr>
        <w:t xml:space="preserve">Постановления </w:t>
      </w:r>
      <w:r w:rsidRPr="009E4B4B">
        <w:rPr>
          <w:rFonts w:ascii="Times New Roman" w:hAnsi="Times New Roman"/>
          <w:sz w:val="24"/>
          <w:szCs w:val="24"/>
          <w:shd w:val="clear" w:color="auto" w:fill="FFFFFF"/>
        </w:rPr>
        <w:t xml:space="preserve">Главного государственного санитарного врача Российской Федерации от 30.06.2020 № 16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E4B4B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санитарно-эпидемиологических правил </w:t>
      </w:r>
      <w:r w:rsidRPr="009E4B4B">
        <w:rPr>
          <w:rFonts w:ascii="Times New Roman" w:hAnsi="Times New Roman"/>
          <w:b/>
          <w:sz w:val="24"/>
          <w:szCs w:val="24"/>
          <w:shd w:val="clear" w:color="auto" w:fill="FFFFFF"/>
        </w:rPr>
        <w:t>СП 3.1/2.4 3598-20</w:t>
      </w:r>
      <w:r w:rsidRPr="009E4B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E4B4B">
        <w:rPr>
          <w:rFonts w:ascii="Times New Roman" w:hAnsi="Times New Roman"/>
          <w:sz w:val="24"/>
          <w:szCs w:val="24"/>
          <w:shd w:val="clear" w:color="auto" w:fill="FFFFFF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14:paraId="1051B6D9" w14:textId="77777777" w:rsidR="00E836F3" w:rsidRPr="00E836F3" w:rsidRDefault="00FE5635" w:rsidP="00AE70D0">
      <w:pPr>
        <w:numPr>
          <w:ilvl w:val="0"/>
          <w:numId w:val="30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836F3" w:rsidRPr="00E836F3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Письма Роспотребнадзора от 08.05.2020 N 02/8900-2020-24 «О направлении рекомендаций по организации работы образовательных организаций» (вместе с Рекомендациями по организации работы образовательных организаций в условиях сохранения рисков распространения COVID-19)</w:t>
        </w:r>
      </w:hyperlink>
      <w:r w:rsidR="00E836F3" w:rsidRPr="00E836F3">
        <w:rPr>
          <w:rFonts w:ascii="Times New Roman" w:hAnsi="Times New Roman"/>
          <w:bCs/>
          <w:sz w:val="24"/>
          <w:szCs w:val="24"/>
        </w:rPr>
        <w:t>;</w:t>
      </w:r>
    </w:p>
    <w:p w14:paraId="29E06FB6" w14:textId="77777777" w:rsidR="00E836F3" w:rsidRPr="00740EBA" w:rsidRDefault="00E836F3" w:rsidP="00AE70D0">
      <w:pPr>
        <w:numPr>
          <w:ilvl w:val="0"/>
          <w:numId w:val="30"/>
        </w:numPr>
        <w:spacing w:after="0" w:line="240" w:lineRule="auto"/>
        <w:ind w:left="0" w:firstLine="927"/>
        <w:jc w:val="both"/>
        <w:rPr>
          <w:rFonts w:ascii="Times New Roman" w:hAnsi="Times New Roman"/>
          <w:bCs/>
          <w:sz w:val="24"/>
          <w:szCs w:val="24"/>
        </w:rPr>
      </w:pPr>
      <w:r w:rsidRPr="00740EBA">
        <w:rPr>
          <w:rFonts w:ascii="Times New Roman" w:hAnsi="Times New Roman"/>
          <w:bCs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–интернат» (вариант 2)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22A5A88" w14:textId="77777777" w:rsidR="00E836F3" w:rsidRPr="009E4B4B" w:rsidRDefault="00E836F3" w:rsidP="00AE70D0">
      <w:pPr>
        <w:numPr>
          <w:ilvl w:val="0"/>
          <w:numId w:val="30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E4B4B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ого</w:t>
      </w:r>
      <w:r w:rsidRPr="009E4B4B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9E4B4B">
        <w:rPr>
          <w:rFonts w:ascii="Times New Roman" w:hAnsi="Times New Roman"/>
          <w:sz w:val="24"/>
          <w:szCs w:val="24"/>
        </w:rPr>
        <w:t xml:space="preserve"> на 2023-2024 учебный год КГБОУ «Норильская школа-интернат»</w:t>
      </w:r>
      <w:r>
        <w:rPr>
          <w:rFonts w:ascii="Times New Roman" w:hAnsi="Times New Roman"/>
          <w:sz w:val="24"/>
          <w:szCs w:val="24"/>
        </w:rPr>
        <w:t>;</w:t>
      </w:r>
    </w:p>
    <w:p w14:paraId="4DDFDCD6" w14:textId="77777777" w:rsidR="00E836F3" w:rsidRPr="009E4B4B" w:rsidRDefault="00E836F3" w:rsidP="00AE70D0">
      <w:pPr>
        <w:numPr>
          <w:ilvl w:val="0"/>
          <w:numId w:val="30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E4B4B">
        <w:rPr>
          <w:rFonts w:ascii="Times New Roman" w:hAnsi="Times New Roman"/>
          <w:sz w:val="24"/>
          <w:szCs w:val="24"/>
        </w:rPr>
        <w:t>Годового календарного графика на 2023-2024 учебный год</w:t>
      </w:r>
      <w:r>
        <w:rPr>
          <w:rFonts w:ascii="Times New Roman" w:hAnsi="Times New Roman"/>
          <w:sz w:val="24"/>
          <w:szCs w:val="24"/>
        </w:rPr>
        <w:t>;</w:t>
      </w:r>
    </w:p>
    <w:p w14:paraId="2027D7E2" w14:textId="77777777" w:rsidR="00E836F3" w:rsidRPr="009E4B4B" w:rsidRDefault="00E836F3" w:rsidP="00AE70D0">
      <w:pPr>
        <w:numPr>
          <w:ilvl w:val="0"/>
          <w:numId w:val="30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9E4B4B">
        <w:rPr>
          <w:rFonts w:ascii="Times New Roman" w:hAnsi="Times New Roman"/>
          <w:sz w:val="24"/>
          <w:szCs w:val="24"/>
        </w:rPr>
        <w:t>Расписания уроков КГБОУ «Норильская школа –интернат» на 2023-2024г.</w:t>
      </w:r>
    </w:p>
    <w:p w14:paraId="126365E2" w14:textId="77777777" w:rsidR="00E5757E" w:rsidRPr="00E5757E" w:rsidRDefault="00E5757E" w:rsidP="00E836F3">
      <w:pPr>
        <w:pStyle w:val="a3"/>
        <w:tabs>
          <w:tab w:val="left" w:pos="567"/>
        </w:tabs>
        <w:ind w:left="0"/>
        <w:jc w:val="both"/>
        <w:rPr>
          <w:b/>
        </w:rPr>
      </w:pPr>
    </w:p>
    <w:p w14:paraId="11C98858" w14:textId="4B3ECA2C" w:rsidR="00CD494F" w:rsidRPr="00CA6800" w:rsidRDefault="00CB099C" w:rsidP="00CD494F">
      <w:pPr>
        <w:shd w:val="clear" w:color="auto" w:fill="FFFFFF"/>
        <w:spacing w:after="0" w:line="270" w:lineRule="atLeast"/>
        <w:ind w:firstLine="851"/>
        <w:rPr>
          <w:rFonts w:ascii="Times New Roman" w:hAnsi="Times New Roman"/>
          <w:sz w:val="23"/>
          <w:szCs w:val="23"/>
        </w:rPr>
      </w:pPr>
      <w:r w:rsidRPr="00006B64">
        <w:rPr>
          <w:rFonts w:ascii="Times New Roman" w:hAnsi="Times New Roman"/>
          <w:b/>
          <w:sz w:val="24"/>
          <w:szCs w:val="24"/>
        </w:rPr>
        <w:lastRenderedPageBreak/>
        <w:t>Цель</w:t>
      </w:r>
      <w:r w:rsidR="00CD494F">
        <w:rPr>
          <w:rFonts w:ascii="Times New Roman" w:hAnsi="Times New Roman"/>
          <w:b/>
          <w:sz w:val="24"/>
          <w:szCs w:val="24"/>
        </w:rPr>
        <w:t xml:space="preserve"> обучения</w:t>
      </w:r>
      <w:r w:rsidRPr="00006B64">
        <w:rPr>
          <w:rFonts w:ascii="Times New Roman" w:hAnsi="Times New Roman"/>
          <w:b/>
          <w:sz w:val="24"/>
          <w:szCs w:val="24"/>
        </w:rPr>
        <w:t xml:space="preserve">: </w:t>
      </w:r>
      <w:r w:rsidR="00CD494F" w:rsidRPr="00CA6800">
        <w:rPr>
          <w:rFonts w:ascii="Times New Roman" w:hAnsi="Times New Roman"/>
          <w:sz w:val="23"/>
          <w:szCs w:val="23"/>
        </w:rPr>
        <w:t>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14:paraId="05074409" w14:textId="1FE30C8F" w:rsidR="00CB099C" w:rsidRDefault="00CB099C" w:rsidP="0075547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4">
        <w:rPr>
          <w:rFonts w:ascii="Times New Roman" w:hAnsi="Times New Roman"/>
          <w:b/>
          <w:sz w:val="24"/>
          <w:szCs w:val="24"/>
        </w:rPr>
        <w:t>Задачи</w:t>
      </w:r>
      <w:r w:rsidR="00CD494F">
        <w:rPr>
          <w:rFonts w:ascii="Times New Roman" w:hAnsi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2C9B369" w14:textId="77777777" w:rsidR="00CB099C" w:rsidRDefault="00267D3A" w:rsidP="00AE70D0">
      <w:pPr>
        <w:pStyle w:val="a3"/>
        <w:numPr>
          <w:ilvl w:val="0"/>
          <w:numId w:val="14"/>
        </w:numPr>
        <w:tabs>
          <w:tab w:val="num" w:pos="284"/>
        </w:tabs>
        <w:ind w:left="0" w:firstLine="709"/>
        <w:jc w:val="both"/>
      </w:pPr>
      <w:r>
        <w:t>р</w:t>
      </w:r>
      <w:r w:rsidR="00841F55">
        <w:t>азвитие личности;</w:t>
      </w:r>
    </w:p>
    <w:p w14:paraId="0EF48815" w14:textId="77777777" w:rsidR="00CB099C" w:rsidRDefault="00267D3A" w:rsidP="00AE70D0">
      <w:pPr>
        <w:pStyle w:val="a3"/>
        <w:numPr>
          <w:ilvl w:val="0"/>
          <w:numId w:val="14"/>
        </w:numPr>
        <w:tabs>
          <w:tab w:val="num" w:pos="284"/>
        </w:tabs>
        <w:ind w:left="0" w:firstLine="709"/>
        <w:jc w:val="both"/>
      </w:pPr>
      <w:r>
        <w:t>ф</w:t>
      </w:r>
      <w:r w:rsidR="00D804F7">
        <w:t>о</w:t>
      </w:r>
      <w:r w:rsidR="00CB099C">
        <w:t xml:space="preserve">рмирование общей культуры, </w:t>
      </w:r>
      <w:r w:rsidR="00D804F7">
        <w:t>соответствующей общепринятым нравственным и социокультурным ценностям;</w:t>
      </w:r>
    </w:p>
    <w:p w14:paraId="5615454D" w14:textId="77777777" w:rsidR="00674CEE" w:rsidRDefault="00267D3A" w:rsidP="00AE70D0">
      <w:pPr>
        <w:pStyle w:val="a3"/>
        <w:numPr>
          <w:ilvl w:val="0"/>
          <w:numId w:val="14"/>
        </w:numPr>
        <w:tabs>
          <w:tab w:val="num" w:pos="284"/>
        </w:tabs>
        <w:ind w:left="0" w:firstLine="709"/>
        <w:jc w:val="both"/>
      </w:pPr>
      <w:r>
        <w:t>ф</w:t>
      </w:r>
      <w:r w:rsidR="00D804F7">
        <w:t>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14:paraId="09108A3F" w14:textId="77777777" w:rsidR="00827EF6" w:rsidRPr="00F106C9" w:rsidRDefault="00827EF6" w:rsidP="00827EF6">
      <w:pPr>
        <w:pStyle w:val="a3"/>
        <w:ind w:left="709"/>
        <w:jc w:val="both"/>
      </w:pPr>
    </w:p>
    <w:p w14:paraId="5A943C3F" w14:textId="7D1837F5" w:rsidR="00674CEE" w:rsidRPr="005A7172" w:rsidRDefault="00674CEE" w:rsidP="005A7172">
      <w:pPr>
        <w:pStyle w:val="af2"/>
        <w:widowControl w:val="0"/>
        <w:spacing w:line="240" w:lineRule="atLeast"/>
        <w:jc w:val="center"/>
        <w:rPr>
          <w:b/>
        </w:rPr>
      </w:pPr>
      <w:r w:rsidRPr="00BD5A8D">
        <w:rPr>
          <w:b/>
        </w:rPr>
        <w:t>Учебный план (АООП вариант 2) дл</w:t>
      </w:r>
      <w:r w:rsidR="00E5757E">
        <w:rPr>
          <w:b/>
        </w:rPr>
        <w:t xml:space="preserve">я </w:t>
      </w:r>
      <w:r w:rsidR="00E836F3">
        <w:rPr>
          <w:b/>
        </w:rPr>
        <w:t>7</w:t>
      </w:r>
      <w:r w:rsidR="00E5757E">
        <w:rPr>
          <w:b/>
        </w:rPr>
        <w:t>Б</w:t>
      </w:r>
      <w:r w:rsidR="005A7172">
        <w:rPr>
          <w:b/>
        </w:rPr>
        <w:t xml:space="preserve"> класса</w:t>
      </w:r>
    </w:p>
    <w:p w14:paraId="03D820EC" w14:textId="77777777" w:rsidR="00674CEE" w:rsidRPr="00BD5A8D" w:rsidRDefault="00674CEE" w:rsidP="00674CEE">
      <w:pPr>
        <w:pStyle w:val="af2"/>
        <w:widowControl w:val="0"/>
        <w:spacing w:line="240" w:lineRule="atLeast"/>
        <w:jc w:val="left"/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645"/>
        <w:gridCol w:w="3726"/>
        <w:gridCol w:w="1125"/>
      </w:tblGrid>
      <w:tr w:rsidR="00674CEE" w:rsidRPr="00BD5A8D" w14:paraId="080F554A" w14:textId="77777777" w:rsidTr="00F106C9">
        <w:trPr>
          <w:cantSplit/>
          <w:trHeight w:val="79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15739DA8" w14:textId="77777777"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F73F80C" w14:textId="77777777"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14:paraId="6EFF98CF" w14:textId="77777777"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АООП вариант 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E961CBB" w14:textId="77777777"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Учебные предметы: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FD9228D" w14:textId="7CFE033E" w:rsidR="00674CEE" w:rsidRPr="00BD5A8D" w:rsidRDefault="00E836F3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5757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674CEE" w:rsidRPr="00BD5A8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74CEE" w:rsidRPr="00BD5A8D" w14:paraId="50183D89" w14:textId="77777777" w:rsidTr="0081473E">
        <w:trPr>
          <w:trHeight w:val="49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B819" w14:textId="77777777"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641D" w14:textId="77777777"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585" w14:textId="77777777"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B6DF" w14:textId="27DCA5CD" w:rsidR="00674CEE" w:rsidRPr="00BD5A8D" w:rsidRDefault="00E836F3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74CEE" w:rsidRPr="00BD5A8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674CEE" w:rsidRPr="00BD5A8D" w14:paraId="1FC5696B" w14:textId="77777777" w:rsidTr="00F106C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9745" w14:textId="77777777"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1E7D" w14:textId="77777777" w:rsidR="00674CEE" w:rsidRPr="00BD5A8D" w:rsidRDefault="00E837C2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74E2" w14:textId="77777777"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C2EB" w14:textId="3D799350" w:rsidR="00674CEE" w:rsidRPr="00BD5A8D" w:rsidRDefault="00E836F3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4CEE" w:rsidRPr="00BD5A8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674CEE" w:rsidRPr="00BD5A8D" w14:paraId="7E9272F8" w14:textId="77777777" w:rsidTr="00F106C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029D" w14:textId="77777777"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2B95" w14:textId="77777777"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85B" w14:textId="77777777"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041B" w14:textId="77777777"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674CEE" w:rsidRPr="00BD5A8D" w14:paraId="3A7459A2" w14:textId="77777777" w:rsidTr="00F106C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9B57" w14:textId="77777777"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2D32" w14:textId="77777777"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DA24" w14:textId="77777777"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5E0A" w14:textId="77777777" w:rsidR="00674CEE" w:rsidRPr="00BD5A8D" w:rsidRDefault="004D26A9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4CEE" w:rsidRPr="00BD5A8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674CEE" w:rsidRPr="00BD5A8D" w14:paraId="1456D846" w14:textId="77777777" w:rsidTr="00F106C9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77F1" w14:textId="77777777"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1518" w14:textId="77777777"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0A91" w14:textId="77777777"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3624" w14:textId="77777777"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</w:tbl>
    <w:p w14:paraId="45F8DA5D" w14:textId="77777777" w:rsidR="00674CEE" w:rsidRPr="00BD5A8D" w:rsidRDefault="00674CEE" w:rsidP="00F106C9">
      <w:pPr>
        <w:pStyle w:val="af2"/>
        <w:widowControl w:val="0"/>
        <w:spacing w:line="240" w:lineRule="atLeast"/>
        <w:ind w:firstLine="0"/>
        <w:jc w:val="left"/>
      </w:pPr>
    </w:p>
    <w:p w14:paraId="76DE019E" w14:textId="77777777" w:rsidR="00674CEE" w:rsidRPr="00BD5A8D" w:rsidRDefault="00674CEE" w:rsidP="00674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A8D">
        <w:rPr>
          <w:rFonts w:ascii="Times New Roman" w:hAnsi="Times New Roman"/>
          <w:b/>
          <w:sz w:val="24"/>
          <w:szCs w:val="24"/>
        </w:rPr>
        <w:t>Информ</w:t>
      </w:r>
      <w:r w:rsidR="00F106C9">
        <w:rPr>
          <w:rFonts w:ascii="Times New Roman" w:hAnsi="Times New Roman"/>
          <w:b/>
          <w:sz w:val="24"/>
          <w:szCs w:val="24"/>
        </w:rPr>
        <w:t>ация о количестве учебных часов</w:t>
      </w:r>
    </w:p>
    <w:p w14:paraId="3DF0F074" w14:textId="77777777" w:rsidR="00674CEE" w:rsidRPr="00BD5A8D" w:rsidRDefault="00674CEE" w:rsidP="00674CEE">
      <w:pPr>
        <w:pStyle w:val="af2"/>
        <w:widowControl w:val="0"/>
        <w:spacing w:line="240" w:lineRule="atLeast"/>
        <w:jc w:val="left"/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56"/>
      </w:tblGrid>
      <w:tr w:rsidR="00674CEE" w:rsidRPr="00BD5A8D" w14:paraId="2E9C3DA0" w14:textId="77777777" w:rsidTr="00F106C9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F4554E6" w14:textId="77777777" w:rsidR="00674CEE" w:rsidRPr="00BD5A8D" w:rsidRDefault="00674CEE">
            <w:pPr>
              <w:pStyle w:val="af2"/>
              <w:widowControl w:val="0"/>
              <w:spacing w:line="240" w:lineRule="atLeast"/>
              <w:ind w:left="142" w:firstLine="284"/>
              <w:rPr>
                <w:lang w:eastAsia="en-US"/>
              </w:rPr>
            </w:pPr>
            <w:r w:rsidRPr="00BD5A8D">
              <w:rPr>
                <w:lang w:eastAsia="en-US"/>
              </w:rPr>
              <w:t>Предметы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D6F5B1" w14:textId="77777777" w:rsidR="00674CEE" w:rsidRPr="00BD5A8D" w:rsidRDefault="00674CEE">
            <w:pPr>
              <w:pStyle w:val="af2"/>
              <w:widowControl w:val="0"/>
              <w:spacing w:line="240" w:lineRule="atLeast"/>
              <w:ind w:firstLine="0"/>
              <w:rPr>
                <w:lang w:eastAsia="en-US"/>
              </w:rPr>
            </w:pPr>
            <w:r w:rsidRPr="00BD5A8D">
              <w:rPr>
                <w:lang w:eastAsia="en-US"/>
              </w:rPr>
              <w:t>Количество часов в год по предмету</w:t>
            </w:r>
          </w:p>
        </w:tc>
      </w:tr>
      <w:tr w:rsidR="00674CEE" w:rsidRPr="00BD5A8D" w14:paraId="13F1397E" w14:textId="77777777" w:rsidTr="00F106C9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10E" w14:textId="77777777" w:rsidR="00674CEE" w:rsidRPr="00BD5A8D" w:rsidRDefault="00674CEE">
            <w:pPr>
              <w:pStyle w:val="af2"/>
              <w:widowControl w:val="0"/>
              <w:spacing w:line="240" w:lineRule="atLeast"/>
              <w:ind w:firstLine="0"/>
              <w:jc w:val="left"/>
              <w:rPr>
                <w:lang w:eastAsia="en-US"/>
              </w:rPr>
            </w:pPr>
            <w:r w:rsidRPr="00BD5A8D">
              <w:rPr>
                <w:lang w:eastAsia="en-US"/>
              </w:rPr>
              <w:t>1. Речь и альтернативная коммуникация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6CF7" w14:textId="3CA894C9" w:rsidR="00674CEE" w:rsidRPr="00CD494F" w:rsidRDefault="00CD494F" w:rsidP="00E615E5">
            <w:pPr>
              <w:pStyle w:val="af2"/>
              <w:widowControl w:val="0"/>
              <w:spacing w:line="240" w:lineRule="atLeast"/>
              <w:ind w:left="142"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  <w:r w:rsidR="00674CEE" w:rsidRPr="00CD494F">
              <w:rPr>
                <w:lang w:eastAsia="en-US"/>
              </w:rPr>
              <w:t xml:space="preserve"> ч.</w:t>
            </w:r>
          </w:p>
        </w:tc>
      </w:tr>
      <w:tr w:rsidR="00674CEE" w:rsidRPr="00BD5A8D" w14:paraId="7E3041D4" w14:textId="77777777" w:rsidTr="00F106C9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509F" w14:textId="77777777" w:rsidR="00674CEE" w:rsidRPr="00BD5A8D" w:rsidRDefault="00674CEE">
            <w:pPr>
              <w:pStyle w:val="af2"/>
              <w:widowControl w:val="0"/>
              <w:spacing w:line="240" w:lineRule="atLeast"/>
              <w:ind w:firstLine="0"/>
              <w:jc w:val="left"/>
              <w:rPr>
                <w:lang w:eastAsia="en-US"/>
              </w:rPr>
            </w:pPr>
            <w:r w:rsidRPr="00BD5A8D">
              <w:rPr>
                <w:lang w:eastAsia="en-US"/>
              </w:rPr>
              <w:t>2. Математические представления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9FED" w14:textId="2515FF09" w:rsidR="00674CEE" w:rsidRPr="00CD494F" w:rsidRDefault="00CD494F" w:rsidP="00E615E5">
            <w:pPr>
              <w:pStyle w:val="af2"/>
              <w:widowControl w:val="0"/>
              <w:spacing w:line="240" w:lineRule="atLeast"/>
              <w:ind w:left="142"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102 </w:t>
            </w:r>
            <w:r w:rsidR="00674CEE" w:rsidRPr="00CD494F">
              <w:rPr>
                <w:lang w:eastAsia="en-US"/>
              </w:rPr>
              <w:t>ч.</w:t>
            </w:r>
          </w:p>
        </w:tc>
      </w:tr>
      <w:tr w:rsidR="00674CEE" w:rsidRPr="00BD5A8D" w14:paraId="51169CF4" w14:textId="77777777" w:rsidTr="00F106C9">
        <w:trPr>
          <w:trHeight w:val="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503D" w14:textId="77777777" w:rsidR="00674CEE" w:rsidRPr="00BD5A8D" w:rsidRDefault="00674CEE">
            <w:pPr>
              <w:pStyle w:val="af2"/>
              <w:widowControl w:val="0"/>
              <w:spacing w:line="240" w:lineRule="atLeast"/>
              <w:ind w:firstLine="0"/>
              <w:jc w:val="left"/>
              <w:rPr>
                <w:lang w:eastAsia="en-US"/>
              </w:rPr>
            </w:pPr>
            <w:r w:rsidRPr="00BD5A8D">
              <w:rPr>
                <w:lang w:eastAsia="en-US"/>
              </w:rPr>
              <w:t>3. Окружающий природный мир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EF21" w14:textId="77777777" w:rsidR="00674CEE" w:rsidRPr="00CD494F" w:rsidRDefault="00674CEE" w:rsidP="00E615E5">
            <w:pPr>
              <w:pStyle w:val="af2"/>
              <w:widowControl w:val="0"/>
              <w:spacing w:line="240" w:lineRule="atLeast"/>
              <w:ind w:left="142" w:firstLine="284"/>
              <w:jc w:val="center"/>
              <w:rPr>
                <w:lang w:eastAsia="en-US"/>
              </w:rPr>
            </w:pPr>
            <w:r w:rsidRPr="00CD494F">
              <w:rPr>
                <w:lang w:eastAsia="en-US"/>
              </w:rPr>
              <w:t>68 ч</w:t>
            </w:r>
            <w:r w:rsidR="00E615E5" w:rsidRPr="00CD494F">
              <w:rPr>
                <w:lang w:eastAsia="en-US"/>
              </w:rPr>
              <w:t>.</w:t>
            </w:r>
          </w:p>
        </w:tc>
      </w:tr>
      <w:tr w:rsidR="00674CEE" w:rsidRPr="00BD5A8D" w14:paraId="1DFC20AD" w14:textId="77777777" w:rsidTr="00F106C9">
        <w:trPr>
          <w:trHeight w:val="1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1FEB" w14:textId="77777777" w:rsidR="00674CEE" w:rsidRPr="00BD5A8D" w:rsidRDefault="00674CEE">
            <w:pPr>
              <w:pStyle w:val="af2"/>
              <w:widowControl w:val="0"/>
              <w:spacing w:line="240" w:lineRule="atLeast"/>
              <w:ind w:firstLine="0"/>
              <w:rPr>
                <w:lang w:eastAsia="en-US"/>
              </w:rPr>
            </w:pPr>
            <w:r w:rsidRPr="00BD5A8D">
              <w:rPr>
                <w:lang w:eastAsia="en-US"/>
              </w:rPr>
              <w:t>4. Человек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6E10" w14:textId="77777777" w:rsidR="00674CEE" w:rsidRPr="00CD494F" w:rsidRDefault="004D26A9" w:rsidP="00E615E5">
            <w:pPr>
              <w:pStyle w:val="af2"/>
              <w:widowControl w:val="0"/>
              <w:spacing w:line="240" w:lineRule="atLeast"/>
              <w:ind w:left="142" w:firstLine="284"/>
              <w:jc w:val="center"/>
              <w:rPr>
                <w:lang w:eastAsia="en-US"/>
              </w:rPr>
            </w:pPr>
            <w:r w:rsidRPr="00CD494F">
              <w:rPr>
                <w:lang w:eastAsia="en-US"/>
              </w:rPr>
              <w:t>34</w:t>
            </w:r>
            <w:r w:rsidR="00E615E5" w:rsidRPr="00CD494F">
              <w:rPr>
                <w:lang w:eastAsia="en-US"/>
              </w:rPr>
              <w:t xml:space="preserve"> </w:t>
            </w:r>
            <w:r w:rsidR="00674CEE" w:rsidRPr="00CD494F">
              <w:rPr>
                <w:lang w:eastAsia="en-US"/>
              </w:rPr>
              <w:t>ч</w:t>
            </w:r>
            <w:r w:rsidR="00E615E5" w:rsidRPr="00CD494F">
              <w:rPr>
                <w:lang w:eastAsia="en-US"/>
              </w:rPr>
              <w:t>.</w:t>
            </w:r>
          </w:p>
        </w:tc>
      </w:tr>
      <w:tr w:rsidR="00674CEE" w:rsidRPr="00BD5A8D" w14:paraId="67320729" w14:textId="77777777" w:rsidTr="00F106C9">
        <w:trPr>
          <w:trHeight w:val="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3D8C" w14:textId="77777777" w:rsidR="00674CEE" w:rsidRPr="00BD5A8D" w:rsidRDefault="00674CEE">
            <w:pPr>
              <w:pStyle w:val="af2"/>
              <w:widowControl w:val="0"/>
              <w:tabs>
                <w:tab w:val="center" w:pos="964"/>
              </w:tabs>
              <w:spacing w:line="240" w:lineRule="atLeast"/>
              <w:ind w:firstLine="0"/>
              <w:jc w:val="left"/>
              <w:rPr>
                <w:lang w:eastAsia="en-US"/>
              </w:rPr>
            </w:pPr>
            <w:r w:rsidRPr="00BD5A8D">
              <w:rPr>
                <w:lang w:eastAsia="en-US"/>
              </w:rPr>
              <w:t>5. Окружающий социальный мир</w:t>
            </w:r>
            <w:r w:rsidRPr="00BD5A8D">
              <w:rPr>
                <w:lang w:eastAsia="en-US"/>
              </w:rPr>
              <w:tab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269C" w14:textId="77777777" w:rsidR="00674CEE" w:rsidRPr="00CD494F" w:rsidRDefault="004D26A9" w:rsidP="00E615E5">
            <w:pPr>
              <w:pStyle w:val="af2"/>
              <w:widowControl w:val="0"/>
              <w:spacing w:line="240" w:lineRule="atLeast"/>
              <w:ind w:left="142" w:firstLine="284"/>
              <w:jc w:val="center"/>
              <w:rPr>
                <w:lang w:eastAsia="en-US"/>
              </w:rPr>
            </w:pPr>
            <w:r w:rsidRPr="00CD494F">
              <w:rPr>
                <w:lang w:eastAsia="en-US"/>
              </w:rPr>
              <w:t>68</w:t>
            </w:r>
            <w:r w:rsidR="00674CEE" w:rsidRPr="00CD494F">
              <w:rPr>
                <w:lang w:eastAsia="en-US"/>
              </w:rPr>
              <w:t xml:space="preserve"> ч.</w:t>
            </w:r>
          </w:p>
        </w:tc>
      </w:tr>
    </w:tbl>
    <w:p w14:paraId="19CD15B6" w14:textId="77777777" w:rsidR="00FF3DAF" w:rsidRDefault="00FF3DAF" w:rsidP="00D804F7">
      <w:pPr>
        <w:pStyle w:val="6"/>
        <w:spacing w:before="0"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259915C3" w14:textId="66DCE44E" w:rsidR="00CD494F" w:rsidRPr="000F30FB" w:rsidRDefault="00CD494F" w:rsidP="000F30F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F30FB">
        <w:rPr>
          <w:rFonts w:ascii="Times New Roman" w:hAnsi="Times New Roman"/>
          <w:sz w:val="24"/>
          <w:szCs w:val="24"/>
        </w:rPr>
        <w:t xml:space="preserve">ФАООП УО (вариант 2) определяет цель и задачи </w:t>
      </w:r>
      <w:r w:rsidR="000F30FB" w:rsidRPr="000F30FB">
        <w:rPr>
          <w:rFonts w:ascii="Times New Roman" w:hAnsi="Times New Roman"/>
          <w:sz w:val="24"/>
          <w:szCs w:val="24"/>
        </w:rPr>
        <w:t>учебного</w:t>
      </w:r>
      <w:r w:rsidRPr="000F30FB">
        <w:rPr>
          <w:rFonts w:ascii="Times New Roman" w:hAnsi="Times New Roman"/>
          <w:sz w:val="24"/>
          <w:szCs w:val="24"/>
        </w:rPr>
        <w:t xml:space="preserve"> предмета «</w:t>
      </w:r>
      <w:r w:rsidRPr="000F30FB">
        <w:rPr>
          <w:rFonts w:ascii="Times New Roman" w:hAnsi="Times New Roman"/>
          <w:b/>
          <w:bCs/>
          <w:sz w:val="24"/>
          <w:szCs w:val="24"/>
        </w:rPr>
        <w:t>Математические представления»</w:t>
      </w:r>
      <w:r w:rsidR="000F30FB" w:rsidRPr="000F30FB">
        <w:rPr>
          <w:rFonts w:ascii="Times New Roman" w:hAnsi="Times New Roman"/>
          <w:b/>
          <w:bCs/>
          <w:sz w:val="24"/>
          <w:szCs w:val="24"/>
        </w:rPr>
        <w:t>.</w:t>
      </w:r>
    </w:p>
    <w:p w14:paraId="5BCF1D81" w14:textId="0582C424" w:rsidR="0023791A" w:rsidRPr="0033434C" w:rsidRDefault="0010690C" w:rsidP="0023791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434C">
        <w:rPr>
          <w:rFonts w:ascii="Times New Roman" w:hAnsi="Times New Roman"/>
          <w:b/>
          <w:sz w:val="24"/>
          <w:szCs w:val="24"/>
        </w:rPr>
        <w:t>Цель программы:</w:t>
      </w:r>
      <w:r w:rsidR="0023791A">
        <w:rPr>
          <w:rFonts w:ascii="Times New Roman" w:hAnsi="Times New Roman"/>
          <w:b/>
          <w:sz w:val="24"/>
          <w:szCs w:val="24"/>
        </w:rPr>
        <w:t xml:space="preserve"> </w:t>
      </w:r>
      <w:r w:rsidR="0023791A" w:rsidRPr="009E4B4B">
        <w:rPr>
          <w:rFonts w:ascii="Times New Roman" w:hAnsi="Times New Roman"/>
          <w:color w:val="000000"/>
          <w:sz w:val="24"/>
          <w:szCs w:val="24"/>
        </w:rPr>
        <w:t>формирова</w:t>
      </w:r>
      <w:r w:rsidR="0023791A">
        <w:rPr>
          <w:rFonts w:ascii="Times New Roman" w:hAnsi="Times New Roman"/>
          <w:color w:val="000000"/>
          <w:sz w:val="24"/>
          <w:szCs w:val="24"/>
        </w:rPr>
        <w:t>ние</w:t>
      </w:r>
      <w:r w:rsidR="0023791A" w:rsidRPr="009E4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91A">
        <w:rPr>
          <w:rFonts w:ascii="Times New Roman" w:hAnsi="Times New Roman"/>
          <w:color w:val="000000"/>
          <w:sz w:val="24"/>
          <w:szCs w:val="24"/>
        </w:rPr>
        <w:t xml:space="preserve">у учащихся </w:t>
      </w:r>
      <w:r w:rsidR="0023791A" w:rsidRPr="009E4B4B">
        <w:rPr>
          <w:rFonts w:ascii="Times New Roman" w:hAnsi="Times New Roman"/>
          <w:color w:val="000000"/>
          <w:sz w:val="24"/>
          <w:szCs w:val="24"/>
        </w:rPr>
        <w:t>элементарны</w:t>
      </w:r>
      <w:r w:rsidR="0023791A">
        <w:rPr>
          <w:rFonts w:ascii="Times New Roman" w:hAnsi="Times New Roman"/>
          <w:color w:val="000000"/>
          <w:sz w:val="24"/>
          <w:szCs w:val="24"/>
        </w:rPr>
        <w:t>х</w:t>
      </w:r>
      <w:r w:rsidR="0023791A" w:rsidRPr="009E4B4B">
        <w:rPr>
          <w:rFonts w:ascii="Times New Roman" w:hAnsi="Times New Roman"/>
          <w:color w:val="000000"/>
          <w:sz w:val="24"/>
          <w:szCs w:val="24"/>
        </w:rPr>
        <w:t xml:space="preserve"> математически</w:t>
      </w:r>
      <w:r w:rsidR="0023791A">
        <w:rPr>
          <w:rFonts w:ascii="Times New Roman" w:hAnsi="Times New Roman"/>
          <w:color w:val="000000"/>
          <w:sz w:val="24"/>
          <w:szCs w:val="24"/>
        </w:rPr>
        <w:t>х</w:t>
      </w:r>
      <w:r w:rsidR="0023791A" w:rsidRPr="009E4B4B">
        <w:rPr>
          <w:rFonts w:ascii="Times New Roman" w:hAnsi="Times New Roman"/>
          <w:color w:val="000000"/>
          <w:sz w:val="24"/>
          <w:szCs w:val="24"/>
        </w:rPr>
        <w:t xml:space="preserve"> представлени</w:t>
      </w:r>
      <w:r w:rsidR="0023791A">
        <w:rPr>
          <w:rFonts w:ascii="Times New Roman" w:hAnsi="Times New Roman"/>
          <w:color w:val="000000"/>
          <w:sz w:val="24"/>
          <w:szCs w:val="24"/>
        </w:rPr>
        <w:t>й</w:t>
      </w:r>
      <w:r w:rsidR="0023791A" w:rsidRPr="009E4B4B">
        <w:rPr>
          <w:rFonts w:ascii="Times New Roman" w:hAnsi="Times New Roman"/>
          <w:color w:val="000000"/>
          <w:sz w:val="24"/>
          <w:szCs w:val="24"/>
        </w:rPr>
        <w:t xml:space="preserve"> и умени</w:t>
      </w:r>
      <w:r w:rsidR="0023791A">
        <w:rPr>
          <w:rFonts w:ascii="Times New Roman" w:hAnsi="Times New Roman"/>
          <w:color w:val="000000"/>
          <w:sz w:val="24"/>
          <w:szCs w:val="24"/>
        </w:rPr>
        <w:t>й</w:t>
      </w:r>
      <w:r w:rsidR="0023791A" w:rsidRPr="009E4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91A" w:rsidRPr="00CA6800">
        <w:rPr>
          <w:rFonts w:ascii="Times New Roman" w:hAnsi="Times New Roman"/>
          <w:sz w:val="23"/>
          <w:szCs w:val="23"/>
        </w:rPr>
        <w:t>и применение их в повседневной жизни</w:t>
      </w:r>
      <w:r w:rsidR="0023791A">
        <w:rPr>
          <w:rFonts w:ascii="Times New Roman" w:hAnsi="Times New Roman"/>
          <w:sz w:val="23"/>
          <w:szCs w:val="23"/>
        </w:rPr>
        <w:t>.</w:t>
      </w:r>
    </w:p>
    <w:p w14:paraId="3CD369E6" w14:textId="77777777" w:rsidR="00D8483D" w:rsidRPr="0033434C" w:rsidRDefault="0074546F" w:rsidP="007554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b/>
          <w:sz w:val="24"/>
          <w:szCs w:val="24"/>
        </w:rPr>
        <w:t>З</w:t>
      </w:r>
      <w:r w:rsidR="0010690C" w:rsidRPr="0033434C">
        <w:rPr>
          <w:rFonts w:ascii="Times New Roman" w:hAnsi="Times New Roman"/>
          <w:b/>
          <w:sz w:val="24"/>
          <w:szCs w:val="24"/>
        </w:rPr>
        <w:t>адачи программы:</w:t>
      </w:r>
      <w:r w:rsidR="00D8483D" w:rsidRPr="0033434C">
        <w:rPr>
          <w:rFonts w:ascii="Times New Roman" w:hAnsi="Times New Roman"/>
          <w:sz w:val="24"/>
          <w:szCs w:val="24"/>
        </w:rPr>
        <w:t xml:space="preserve"> </w:t>
      </w:r>
    </w:p>
    <w:p w14:paraId="15925FC5" w14:textId="77777777" w:rsidR="00D8483D" w:rsidRPr="00BD5A8D" w:rsidRDefault="00921FD8" w:rsidP="00AE70D0">
      <w:pPr>
        <w:numPr>
          <w:ilvl w:val="0"/>
          <w:numId w:val="3"/>
        </w:numPr>
        <w:tabs>
          <w:tab w:val="clear" w:pos="15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D8483D" w:rsidRPr="00BD5A8D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="00D8483D" w:rsidRPr="00BD5A8D">
        <w:rPr>
          <w:rFonts w:ascii="Times New Roman" w:hAnsi="Times New Roman"/>
          <w:sz w:val="24"/>
          <w:szCs w:val="24"/>
        </w:rPr>
        <w:t xml:space="preserve"> к математике;</w:t>
      </w:r>
    </w:p>
    <w:p w14:paraId="2B70B96C" w14:textId="77777777" w:rsidR="00D8483D" w:rsidRDefault="00540B15" w:rsidP="00AE70D0">
      <w:pPr>
        <w:numPr>
          <w:ilvl w:val="0"/>
          <w:numId w:val="3"/>
        </w:numPr>
        <w:tabs>
          <w:tab w:val="clear" w:pos="15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921FD8">
        <w:rPr>
          <w:rFonts w:ascii="Times New Roman" w:hAnsi="Times New Roman"/>
          <w:sz w:val="24"/>
          <w:szCs w:val="24"/>
        </w:rPr>
        <w:t xml:space="preserve"> представлений о форме, величине, количественных, временных представлениях;</w:t>
      </w:r>
    </w:p>
    <w:p w14:paraId="1E862832" w14:textId="77777777" w:rsidR="00921FD8" w:rsidRPr="00BD5A8D" w:rsidRDefault="00540B15" w:rsidP="00AE70D0">
      <w:pPr>
        <w:numPr>
          <w:ilvl w:val="0"/>
          <w:numId w:val="3"/>
        </w:numPr>
        <w:tabs>
          <w:tab w:val="clear" w:pos="15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количестве, числе, знакомство с цифрами, составом числа в доступных пределах, счет, решение простых арифметических задач с опорой на наглядность.</w:t>
      </w:r>
    </w:p>
    <w:p w14:paraId="4FEB88B8" w14:textId="143C1473" w:rsidR="0033434C" w:rsidRPr="005A7172" w:rsidRDefault="00921FD8" w:rsidP="00AE70D0">
      <w:pPr>
        <w:pStyle w:val="a3"/>
        <w:numPr>
          <w:ilvl w:val="0"/>
          <w:numId w:val="3"/>
        </w:numPr>
        <w:tabs>
          <w:tab w:val="clear" w:pos="1560"/>
        </w:tabs>
        <w:ind w:left="0" w:firstLine="709"/>
        <w:jc w:val="both"/>
      </w:pPr>
      <w:r>
        <w:t>воспитание трудолюбия, настойчивости, любознательности, самостоятельности</w:t>
      </w:r>
      <w:r w:rsidR="00D8483D" w:rsidRPr="005A7172">
        <w:t>.</w:t>
      </w:r>
    </w:p>
    <w:p w14:paraId="4DADBAC4" w14:textId="77777777" w:rsidR="00450D91" w:rsidRDefault="00450D91" w:rsidP="00450D91">
      <w:pPr>
        <w:pStyle w:val="6"/>
        <w:spacing w:before="0"/>
        <w:jc w:val="center"/>
        <w:rPr>
          <w:rFonts w:ascii="Times New Roman" w:hAnsi="Times New Roman"/>
          <w:b/>
          <w:bCs/>
          <w:i w:val="0"/>
          <w:color w:val="auto"/>
        </w:rPr>
      </w:pPr>
      <w:r w:rsidRPr="00487181">
        <w:rPr>
          <w:rFonts w:ascii="Times New Roman" w:hAnsi="Times New Roman"/>
          <w:b/>
          <w:bCs/>
          <w:i w:val="0"/>
          <w:color w:val="auto"/>
        </w:rPr>
        <w:t>Содержание учебного предмета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62"/>
        <w:gridCol w:w="3650"/>
      </w:tblGrid>
      <w:tr w:rsidR="00450D91" w14:paraId="63652B18" w14:textId="77777777" w:rsidTr="00450D91">
        <w:tc>
          <w:tcPr>
            <w:tcW w:w="6062" w:type="dxa"/>
          </w:tcPr>
          <w:p w14:paraId="14F3780F" w14:textId="1C4132F4" w:rsidR="00450D91" w:rsidRDefault="00450D91" w:rsidP="00450D91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3650" w:type="dxa"/>
          </w:tcPr>
          <w:p w14:paraId="5B519244" w14:textId="4337A61D" w:rsidR="00450D91" w:rsidRDefault="00450D91" w:rsidP="00450D91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450D91" w14:paraId="127E875A" w14:textId="77777777" w:rsidTr="00450D91">
        <w:tc>
          <w:tcPr>
            <w:tcW w:w="6062" w:type="dxa"/>
          </w:tcPr>
          <w:p w14:paraId="229A57A5" w14:textId="785A076D" w:rsidR="00450D91" w:rsidRPr="00496276" w:rsidRDefault="00450D91" w:rsidP="00450D91">
            <w:pPr>
              <w:suppressLineNumber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6276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</w:p>
          <w:p w14:paraId="350FC255" w14:textId="389EFAC4" w:rsidR="007B5215" w:rsidRPr="007B5215" w:rsidRDefault="007B5215" w:rsidP="00450D91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215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отрезков по длине</w:t>
            </w:r>
          </w:p>
          <w:p w14:paraId="003749E8" w14:textId="7C913E22" w:rsidR="00450D91" w:rsidRPr="007B5215" w:rsidRDefault="007B5215" w:rsidP="00450D91">
            <w:pPr>
              <w:rPr>
                <w:rFonts w:ascii="Times New Roman" w:hAnsi="Times New Roman"/>
              </w:rPr>
            </w:pPr>
            <w:r w:rsidRPr="007B5215">
              <w:rPr>
                <w:rFonts w:ascii="Times New Roman" w:hAnsi="Times New Roman"/>
              </w:rPr>
              <w:t>Нумерация</w:t>
            </w:r>
          </w:p>
          <w:p w14:paraId="641AEF45" w14:textId="6B099389" w:rsidR="007B5215" w:rsidRPr="007B5215" w:rsidRDefault="007B5215" w:rsidP="007B5215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215">
              <w:rPr>
                <w:rFonts w:ascii="Times New Roman" w:hAnsi="Times New Roman"/>
                <w:sz w:val="24"/>
                <w:szCs w:val="24"/>
              </w:rPr>
              <w:t>Мера длины - дециметр</w:t>
            </w:r>
          </w:p>
          <w:p w14:paraId="6AA4A146" w14:textId="3468530D" w:rsidR="007B5215" w:rsidRPr="007B5215" w:rsidRDefault="007B5215" w:rsidP="007B5215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215">
              <w:rPr>
                <w:rFonts w:ascii="Times New Roman" w:hAnsi="Times New Roman"/>
                <w:sz w:val="24"/>
                <w:szCs w:val="24"/>
              </w:rPr>
              <w:t>Увеличение числа на несколько единиц</w:t>
            </w:r>
          </w:p>
          <w:p w14:paraId="48CBEB6C" w14:textId="2146E6FA" w:rsidR="007B5215" w:rsidRPr="007B5215" w:rsidRDefault="007B5215" w:rsidP="007B5215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215">
              <w:rPr>
                <w:rFonts w:ascii="Times New Roman" w:hAnsi="Times New Roman"/>
                <w:sz w:val="24"/>
                <w:szCs w:val="24"/>
              </w:rPr>
              <w:t>Уменьшения числа на несколько единиц</w:t>
            </w:r>
          </w:p>
          <w:p w14:paraId="3B33233E" w14:textId="2BFA179B" w:rsidR="007B5215" w:rsidRPr="007B5215" w:rsidRDefault="007B5215" w:rsidP="007B5215">
            <w:pPr>
              <w:suppressLineNumber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215">
              <w:rPr>
                <w:rFonts w:ascii="Times New Roman" w:hAnsi="Times New Roman"/>
                <w:sz w:val="24"/>
                <w:szCs w:val="24"/>
              </w:rPr>
              <w:t>Луч</w:t>
            </w:r>
          </w:p>
        </w:tc>
        <w:tc>
          <w:tcPr>
            <w:tcW w:w="3650" w:type="dxa"/>
          </w:tcPr>
          <w:p w14:paraId="6B11F73E" w14:textId="77777777" w:rsidR="00450D91" w:rsidRDefault="00450D91" w:rsidP="00450D91"/>
          <w:p w14:paraId="2B46E908" w14:textId="77777777" w:rsidR="007B5215" w:rsidRDefault="007B5215" w:rsidP="007B5215">
            <w:pPr>
              <w:jc w:val="center"/>
            </w:pPr>
          </w:p>
          <w:p w14:paraId="33DBCE1A" w14:textId="75C38366" w:rsidR="007B5215" w:rsidRPr="007B5215" w:rsidRDefault="007B5215" w:rsidP="00496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21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9627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7B52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7B5215" w14:paraId="28FFE850" w14:textId="77777777" w:rsidTr="00E455AF">
        <w:trPr>
          <w:trHeight w:val="1134"/>
        </w:trPr>
        <w:tc>
          <w:tcPr>
            <w:tcW w:w="6062" w:type="dxa"/>
          </w:tcPr>
          <w:p w14:paraId="2122DD43" w14:textId="77777777" w:rsidR="007B5215" w:rsidRPr="007B5215" w:rsidRDefault="007B5215" w:rsidP="00450D91">
            <w:pPr>
              <w:suppressLineNumber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521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Сложение и вычитание без перехода через десяток</w:t>
            </w:r>
          </w:p>
          <w:p w14:paraId="518F186C" w14:textId="77777777" w:rsidR="007B5215" w:rsidRDefault="007B5215" w:rsidP="007B5215">
            <w:pPr>
              <w:suppressLineNumbers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Сложение двузначного числа с однозначным</w:t>
            </w:r>
          </w:p>
          <w:p w14:paraId="79A8D334" w14:textId="77777777" w:rsidR="007B5215" w:rsidRDefault="007B5215" w:rsidP="00450D91">
            <w:r>
              <w:rPr>
                <w:rFonts w:ascii="Times New Roman" w:hAnsi="Times New Roman"/>
                <w:sz w:val="24"/>
                <w:szCs w:val="24"/>
              </w:rPr>
              <w:t>Вычитание однозначного числа из двузначного числа</w:t>
            </w:r>
          </w:p>
          <w:p w14:paraId="1B1B3B40" w14:textId="5CBB6847" w:rsidR="007B5215" w:rsidRPr="007B5215" w:rsidRDefault="007B5215" w:rsidP="00450D9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суммы 20, вычитание из 20</w:t>
            </w:r>
          </w:p>
        </w:tc>
        <w:tc>
          <w:tcPr>
            <w:tcW w:w="3650" w:type="dxa"/>
          </w:tcPr>
          <w:p w14:paraId="714977D6" w14:textId="4B2620AB" w:rsidR="007B5215" w:rsidRPr="007B5215" w:rsidRDefault="00496276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7B5215" w:rsidRPr="007B52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  <w:p w14:paraId="7EBCB886" w14:textId="0D88C348" w:rsidR="007B5215" w:rsidRPr="007B5215" w:rsidRDefault="007B5215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50D91" w14:paraId="251401B9" w14:textId="77777777" w:rsidTr="00450D91">
        <w:tc>
          <w:tcPr>
            <w:tcW w:w="6062" w:type="dxa"/>
          </w:tcPr>
          <w:p w14:paraId="66B30DEB" w14:textId="73471A25" w:rsidR="00450D91" w:rsidRDefault="007B5215" w:rsidP="00450D91">
            <w:r>
              <w:rPr>
                <w:rFonts w:ascii="Times New Roman" w:hAnsi="Times New Roman"/>
                <w:sz w:val="24"/>
                <w:szCs w:val="24"/>
              </w:rPr>
              <w:t>Вычитание двузначного числа из двузначного</w:t>
            </w:r>
          </w:p>
        </w:tc>
        <w:tc>
          <w:tcPr>
            <w:tcW w:w="3650" w:type="dxa"/>
          </w:tcPr>
          <w:p w14:paraId="7E29CFC0" w14:textId="7DC134F5" w:rsidR="00450D91" w:rsidRPr="007B5215" w:rsidRDefault="00496276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часов</w:t>
            </w:r>
          </w:p>
        </w:tc>
      </w:tr>
      <w:tr w:rsidR="00450D91" w14:paraId="4D0C6017" w14:textId="77777777" w:rsidTr="00450D91">
        <w:tc>
          <w:tcPr>
            <w:tcW w:w="6062" w:type="dxa"/>
          </w:tcPr>
          <w:p w14:paraId="0B92CB2F" w14:textId="2256E7FE" w:rsidR="00450D91" w:rsidRDefault="007B5215" w:rsidP="00450D91">
            <w:r>
              <w:rPr>
                <w:rFonts w:ascii="Times New Roman" w:hAnsi="Times New Roman"/>
                <w:sz w:val="24"/>
                <w:szCs w:val="24"/>
              </w:rPr>
              <w:t>Сложение чисел с числом 0</w:t>
            </w:r>
          </w:p>
        </w:tc>
        <w:tc>
          <w:tcPr>
            <w:tcW w:w="3650" w:type="dxa"/>
          </w:tcPr>
          <w:p w14:paraId="19898DAA" w14:textId="78198D1E" w:rsidR="00450D91" w:rsidRPr="007B5215" w:rsidRDefault="00496276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часа</w:t>
            </w:r>
          </w:p>
        </w:tc>
      </w:tr>
      <w:tr w:rsidR="007B5215" w14:paraId="443D6EDB" w14:textId="77777777" w:rsidTr="007B5215">
        <w:tc>
          <w:tcPr>
            <w:tcW w:w="6062" w:type="dxa"/>
          </w:tcPr>
          <w:p w14:paraId="7339B9D6" w14:textId="0A1AB9F7" w:rsidR="007B5215" w:rsidRDefault="007B5215" w:rsidP="00483279">
            <w:pPr>
              <w:suppressLineNumbers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Угол</w:t>
            </w:r>
          </w:p>
        </w:tc>
        <w:tc>
          <w:tcPr>
            <w:tcW w:w="3650" w:type="dxa"/>
          </w:tcPr>
          <w:p w14:paraId="089B2DEC" w14:textId="0747AA51" w:rsidR="007B5215" w:rsidRPr="007B5215" w:rsidRDefault="00496276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часа</w:t>
            </w:r>
          </w:p>
        </w:tc>
      </w:tr>
      <w:tr w:rsidR="007B5215" w14:paraId="0557EB3B" w14:textId="77777777" w:rsidTr="007B5215">
        <w:tc>
          <w:tcPr>
            <w:tcW w:w="6062" w:type="dxa"/>
          </w:tcPr>
          <w:p w14:paraId="03D2A346" w14:textId="2EE94C97" w:rsidR="007B5215" w:rsidRDefault="007B5215" w:rsidP="00483279"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величин</w:t>
            </w:r>
          </w:p>
        </w:tc>
        <w:tc>
          <w:tcPr>
            <w:tcW w:w="3650" w:type="dxa"/>
          </w:tcPr>
          <w:p w14:paraId="42CE747E" w14:textId="34186AE5" w:rsidR="007B5215" w:rsidRPr="007B5215" w:rsidRDefault="00496276" w:rsidP="00496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 часов</w:t>
            </w:r>
          </w:p>
        </w:tc>
      </w:tr>
      <w:tr w:rsidR="007B5215" w14:paraId="4132D118" w14:textId="77777777" w:rsidTr="007B5215">
        <w:tc>
          <w:tcPr>
            <w:tcW w:w="6062" w:type="dxa"/>
          </w:tcPr>
          <w:p w14:paraId="18E7E7AA" w14:textId="38D12E7B" w:rsidR="007B5215" w:rsidRDefault="007B5215" w:rsidP="00483279">
            <w:r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3650" w:type="dxa"/>
          </w:tcPr>
          <w:p w14:paraId="13AF2533" w14:textId="1ADC0F47" w:rsidR="007B5215" w:rsidRPr="007B5215" w:rsidRDefault="00496276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часов</w:t>
            </w:r>
          </w:p>
        </w:tc>
      </w:tr>
      <w:tr w:rsidR="007B5215" w14:paraId="6538C684" w14:textId="77777777" w:rsidTr="007B5215">
        <w:tc>
          <w:tcPr>
            <w:tcW w:w="6062" w:type="dxa"/>
          </w:tcPr>
          <w:p w14:paraId="558C6F11" w14:textId="696DB936" w:rsidR="007B5215" w:rsidRDefault="007B5215" w:rsidP="00483279">
            <w:r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3650" w:type="dxa"/>
          </w:tcPr>
          <w:p w14:paraId="078DC7DB" w14:textId="0742E8B2" w:rsidR="007B5215" w:rsidRPr="007B5215" w:rsidRDefault="00496276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 часов</w:t>
            </w:r>
          </w:p>
        </w:tc>
      </w:tr>
      <w:tr w:rsidR="007B5215" w14:paraId="735F8A06" w14:textId="77777777" w:rsidTr="007B5215">
        <w:tc>
          <w:tcPr>
            <w:tcW w:w="6062" w:type="dxa"/>
          </w:tcPr>
          <w:p w14:paraId="4E24AB5D" w14:textId="596ED7C6" w:rsidR="007B5215" w:rsidRDefault="007B5215" w:rsidP="00483279">
            <w:r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3650" w:type="dxa"/>
          </w:tcPr>
          <w:p w14:paraId="6FCF00D3" w14:textId="2CE5963C" w:rsidR="007B5215" w:rsidRPr="007B5215" w:rsidRDefault="00496276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часа</w:t>
            </w:r>
          </w:p>
        </w:tc>
      </w:tr>
      <w:tr w:rsidR="007B5215" w14:paraId="07D57ED7" w14:textId="77777777" w:rsidTr="007B5215">
        <w:tc>
          <w:tcPr>
            <w:tcW w:w="6062" w:type="dxa"/>
          </w:tcPr>
          <w:p w14:paraId="2CFBFF04" w14:textId="64ED1420" w:rsidR="007B5215" w:rsidRDefault="007B5215" w:rsidP="00483279">
            <w:r>
              <w:rPr>
                <w:rFonts w:ascii="Times New Roman" w:hAnsi="Times New Roman"/>
                <w:sz w:val="24"/>
                <w:szCs w:val="24"/>
              </w:rPr>
              <w:t>Составные арифметические задачи</w:t>
            </w:r>
          </w:p>
        </w:tc>
        <w:tc>
          <w:tcPr>
            <w:tcW w:w="3650" w:type="dxa"/>
          </w:tcPr>
          <w:p w14:paraId="5A72F95E" w14:textId="7EC13DA8" w:rsidR="007B5215" w:rsidRPr="007B5215" w:rsidRDefault="00496276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часов</w:t>
            </w:r>
          </w:p>
        </w:tc>
      </w:tr>
      <w:tr w:rsidR="00496276" w14:paraId="3E9CF27F" w14:textId="77777777" w:rsidTr="00F956B3">
        <w:trPr>
          <w:trHeight w:val="562"/>
        </w:trPr>
        <w:tc>
          <w:tcPr>
            <w:tcW w:w="6062" w:type="dxa"/>
          </w:tcPr>
          <w:p w14:paraId="44802C81" w14:textId="77777777" w:rsidR="00496276" w:rsidRPr="00496276" w:rsidRDefault="00496276" w:rsidP="00483279">
            <w:pPr>
              <w:rPr>
                <w:b/>
                <w:i/>
              </w:rPr>
            </w:pPr>
            <w:r w:rsidRPr="00496276"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с переходом через десяток</w:t>
            </w:r>
          </w:p>
          <w:p w14:paraId="246FC2F7" w14:textId="043824A3" w:rsidR="00496276" w:rsidRDefault="00496276" w:rsidP="00483279">
            <w:r>
              <w:rPr>
                <w:rFonts w:ascii="Times New Roman" w:hAnsi="Times New Roman"/>
                <w:sz w:val="24"/>
                <w:szCs w:val="24"/>
              </w:rPr>
              <w:t>Прибавление чисел 2, 3, 4</w:t>
            </w:r>
          </w:p>
        </w:tc>
        <w:tc>
          <w:tcPr>
            <w:tcW w:w="3650" w:type="dxa"/>
          </w:tcPr>
          <w:p w14:paraId="6E9754CB" w14:textId="56674945" w:rsidR="00496276" w:rsidRPr="007B5215" w:rsidRDefault="00496276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часа</w:t>
            </w:r>
          </w:p>
        </w:tc>
      </w:tr>
      <w:tr w:rsidR="007B5215" w14:paraId="3A82AF22" w14:textId="77777777" w:rsidTr="007B5215">
        <w:tc>
          <w:tcPr>
            <w:tcW w:w="6062" w:type="dxa"/>
          </w:tcPr>
          <w:p w14:paraId="0787E3D6" w14:textId="22572439" w:rsidR="007B5215" w:rsidRDefault="007B5215" w:rsidP="00483279">
            <w:r>
              <w:rPr>
                <w:rFonts w:ascii="Times New Roman" w:hAnsi="Times New Roman"/>
                <w:sz w:val="24"/>
                <w:szCs w:val="24"/>
              </w:rPr>
              <w:t>Прибавление чисел 5; 6; 7; 8</w:t>
            </w:r>
          </w:p>
        </w:tc>
        <w:tc>
          <w:tcPr>
            <w:tcW w:w="3650" w:type="dxa"/>
          </w:tcPr>
          <w:p w14:paraId="033C4729" w14:textId="5372C3D7" w:rsidR="007B5215" w:rsidRPr="007B5215" w:rsidRDefault="00496276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 часов</w:t>
            </w:r>
          </w:p>
        </w:tc>
      </w:tr>
      <w:tr w:rsidR="007144B8" w14:paraId="130308F2" w14:textId="77777777" w:rsidTr="007B5215">
        <w:tc>
          <w:tcPr>
            <w:tcW w:w="6062" w:type="dxa"/>
          </w:tcPr>
          <w:p w14:paraId="65A06A82" w14:textId="2935350A" w:rsidR="007144B8" w:rsidRDefault="007144B8" w:rsidP="00483279">
            <w:pPr>
              <w:rPr>
                <w:rFonts w:ascii="Times New Roman" w:hAnsi="Times New Roman"/>
                <w:sz w:val="24"/>
                <w:szCs w:val="24"/>
              </w:rPr>
            </w:pPr>
            <w:r w:rsidRPr="007144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50" w:type="dxa"/>
          </w:tcPr>
          <w:p w14:paraId="5622E048" w14:textId="7940911A" w:rsidR="007144B8" w:rsidRDefault="007144B8" w:rsidP="007B52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102 часа</w:t>
            </w:r>
          </w:p>
        </w:tc>
      </w:tr>
    </w:tbl>
    <w:p w14:paraId="3682B439" w14:textId="77777777" w:rsidR="00450D91" w:rsidRDefault="00450D91" w:rsidP="007B521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085543FD" w14:textId="77777777" w:rsidR="0033434C" w:rsidRPr="00156B48" w:rsidRDefault="0033434C" w:rsidP="0033434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56B48">
        <w:rPr>
          <w:rFonts w:ascii="Times New Roman" w:eastAsia="Calibri" w:hAnsi="Times New Roman"/>
          <w:b/>
          <w:bCs/>
          <w:sz w:val="24"/>
          <w:szCs w:val="24"/>
        </w:rPr>
        <w:t>Личностные и предметные результаты освоения учебног</w:t>
      </w:r>
      <w:r w:rsidR="004E17B6">
        <w:rPr>
          <w:rFonts w:ascii="Times New Roman" w:eastAsia="Calibri" w:hAnsi="Times New Roman"/>
          <w:b/>
          <w:bCs/>
          <w:sz w:val="24"/>
          <w:szCs w:val="24"/>
        </w:rPr>
        <w:t>о предмета</w:t>
      </w:r>
    </w:p>
    <w:p w14:paraId="4A1E0432" w14:textId="77777777" w:rsidR="0033434C" w:rsidRPr="00156B48" w:rsidRDefault="0033434C" w:rsidP="0033434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7C93D058" w14:textId="77777777" w:rsidR="008F591D" w:rsidRPr="00BD5A8D" w:rsidRDefault="001B4DD1" w:rsidP="007554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Личностные и предметные планируемые результаты освоения обучающимися АООП рассматриваются в качестве возможных (примерных), соответствующих индивидуальным возможностям и специфическим образовательным потребностям </w:t>
      </w:r>
      <w:r w:rsidR="00E547BF">
        <w:rPr>
          <w:rFonts w:ascii="Times New Roman" w:hAnsi="Times New Roman"/>
          <w:sz w:val="24"/>
          <w:szCs w:val="24"/>
        </w:rPr>
        <w:t>каждого обучающегося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DACCC89" w14:textId="77777777" w:rsidR="0033434C" w:rsidRPr="00156B48" w:rsidRDefault="009837C6" w:rsidP="0075547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33434C" w:rsidRPr="009837C6">
        <w:rPr>
          <w:rFonts w:ascii="Times New Roman" w:hAnsi="Times New Roman"/>
          <w:b/>
          <w:sz w:val="24"/>
          <w:szCs w:val="24"/>
        </w:rPr>
        <w:t>ичностные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АООП могут включать:</w:t>
      </w:r>
    </w:p>
    <w:p w14:paraId="792F7450" w14:textId="77777777" w:rsidR="008F591D" w:rsidRPr="00BD5A8D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80267">
        <w:rPr>
          <w:rFonts w:ascii="Times New Roman" w:hAnsi="Times New Roman"/>
          <w:sz w:val="24"/>
          <w:szCs w:val="24"/>
        </w:rPr>
        <w:t>оциально-эмоциональное участие в процессе общения и совместной деятельности;</w:t>
      </w:r>
    </w:p>
    <w:p w14:paraId="2C8E2B62" w14:textId="77777777" w:rsidR="008F591D" w:rsidRPr="00BD5A8D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80267">
        <w:rPr>
          <w:rFonts w:ascii="Times New Roman" w:hAnsi="Times New Roman"/>
          <w:sz w:val="24"/>
          <w:szCs w:val="24"/>
        </w:rPr>
        <w:t>ормирование уважительного отношения к окружающим;</w:t>
      </w:r>
    </w:p>
    <w:p w14:paraId="65230E10" w14:textId="77777777" w:rsidR="008F591D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980267">
        <w:rPr>
          <w:rFonts w:ascii="Times New Roman" w:hAnsi="Times New Roman"/>
          <w:sz w:val="24"/>
          <w:szCs w:val="24"/>
        </w:rPr>
        <w:t>ормирование социально ориентированного взгляда на ближайшее</w:t>
      </w:r>
      <w:r w:rsidR="008F591D" w:rsidRPr="00BD5A8D">
        <w:rPr>
          <w:rFonts w:ascii="Times New Roman" w:hAnsi="Times New Roman"/>
          <w:sz w:val="24"/>
          <w:szCs w:val="24"/>
        </w:rPr>
        <w:t xml:space="preserve"> окр</w:t>
      </w:r>
      <w:r w:rsidR="00980267">
        <w:rPr>
          <w:rFonts w:ascii="Times New Roman" w:hAnsi="Times New Roman"/>
          <w:sz w:val="24"/>
          <w:szCs w:val="24"/>
        </w:rPr>
        <w:t>ужение</w:t>
      </w:r>
      <w:r w:rsidR="008F591D">
        <w:rPr>
          <w:rFonts w:ascii="Times New Roman" w:hAnsi="Times New Roman"/>
          <w:sz w:val="24"/>
          <w:szCs w:val="24"/>
        </w:rPr>
        <w:t>;</w:t>
      </w:r>
    </w:p>
    <w:p w14:paraId="0CDF7640" w14:textId="77777777" w:rsidR="00523D60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23D60">
        <w:rPr>
          <w:rFonts w:ascii="Times New Roman" w:hAnsi="Times New Roman"/>
          <w:sz w:val="24"/>
          <w:szCs w:val="24"/>
        </w:rPr>
        <w:t>владение навыками адаптации в динамично изменяющемся и развивающемся мире;</w:t>
      </w:r>
    </w:p>
    <w:p w14:paraId="73C82115" w14:textId="77777777" w:rsidR="00523D60" w:rsidRDefault="006E3C3E" w:rsidP="00AE70D0">
      <w:pPr>
        <w:pStyle w:val="ab"/>
        <w:numPr>
          <w:ilvl w:val="0"/>
          <w:numId w:val="29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23D60">
        <w:rPr>
          <w:rFonts w:ascii="Times New Roman" w:hAnsi="Times New Roman"/>
          <w:sz w:val="24"/>
          <w:szCs w:val="24"/>
        </w:rPr>
        <w:t xml:space="preserve">своение доступных социальных ролей, развитие </w:t>
      </w:r>
      <w:r w:rsidR="000945FB">
        <w:rPr>
          <w:rFonts w:ascii="Times New Roman" w:hAnsi="Times New Roman"/>
          <w:sz w:val="24"/>
          <w:szCs w:val="24"/>
        </w:rPr>
        <w:t>мотивов учебной деятельности и ф</w:t>
      </w:r>
      <w:r w:rsidR="00523D60">
        <w:rPr>
          <w:rFonts w:ascii="Times New Roman" w:hAnsi="Times New Roman"/>
          <w:sz w:val="24"/>
          <w:szCs w:val="24"/>
        </w:rPr>
        <w:t>ормирование личностного смысла учения;</w:t>
      </w:r>
    </w:p>
    <w:p w14:paraId="5FAA066F" w14:textId="77777777" w:rsidR="00523D60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23D60">
        <w:rPr>
          <w:rFonts w:ascii="Times New Roman" w:hAnsi="Times New Roman"/>
          <w:sz w:val="24"/>
          <w:szCs w:val="24"/>
        </w:rPr>
        <w:t>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18C5A811" w14:textId="77777777" w:rsidR="00523D60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523D60">
        <w:rPr>
          <w:rFonts w:ascii="Times New Roman" w:hAnsi="Times New Roman"/>
          <w:sz w:val="24"/>
          <w:szCs w:val="24"/>
        </w:rPr>
        <w:t>ормирование эстетических потребностей, ценностей и чувств;</w:t>
      </w:r>
    </w:p>
    <w:p w14:paraId="71CD628C" w14:textId="77777777" w:rsidR="00523D60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23D60">
        <w:rPr>
          <w:rFonts w:ascii="Times New Roman" w:hAnsi="Times New Roman"/>
          <w:sz w:val="24"/>
          <w:szCs w:val="24"/>
        </w:rPr>
        <w:t>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14:paraId="6F4A94E9" w14:textId="77777777" w:rsidR="00523D60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80D01">
        <w:rPr>
          <w:rFonts w:ascii="Times New Roman" w:hAnsi="Times New Roman"/>
          <w:sz w:val="24"/>
          <w:szCs w:val="24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спорной ситуации;</w:t>
      </w:r>
    </w:p>
    <w:p w14:paraId="1B3F98D2" w14:textId="77777777" w:rsidR="00A80D01" w:rsidRPr="00BD5A8D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A80D01">
        <w:rPr>
          <w:rFonts w:ascii="Times New Roman" w:hAnsi="Times New Roman"/>
          <w:sz w:val="24"/>
          <w:szCs w:val="24"/>
        </w:rPr>
        <w:t>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4724F01B" w14:textId="77777777" w:rsidR="00487181" w:rsidRDefault="00A80D01" w:rsidP="00487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iCs/>
          <w:sz w:val="24"/>
          <w:szCs w:val="24"/>
        </w:rPr>
        <w:t xml:space="preserve">Возможные </w:t>
      </w:r>
      <w:r>
        <w:rPr>
          <w:rFonts w:ascii="Times New Roman" w:eastAsia="Arial Unicode MS" w:hAnsi="Times New Roman"/>
          <w:b/>
          <w:iCs/>
          <w:sz w:val="24"/>
          <w:szCs w:val="24"/>
        </w:rPr>
        <w:t>п</w:t>
      </w:r>
      <w:r w:rsidR="0033434C" w:rsidRPr="00316E78">
        <w:rPr>
          <w:rFonts w:ascii="Times New Roman" w:eastAsia="Arial Unicode MS" w:hAnsi="Times New Roman"/>
          <w:b/>
          <w:iCs/>
          <w:sz w:val="24"/>
          <w:szCs w:val="24"/>
        </w:rPr>
        <w:t>редметные результаты</w:t>
      </w:r>
      <w:r>
        <w:rPr>
          <w:rFonts w:ascii="Times New Roman" w:eastAsia="Arial Unicode MS" w:hAnsi="Times New Roman"/>
          <w:b/>
          <w:iCs/>
          <w:sz w:val="24"/>
          <w:szCs w:val="24"/>
        </w:rPr>
        <w:t xml:space="preserve"> </w:t>
      </w:r>
      <w:r w:rsidRPr="00A80D01">
        <w:rPr>
          <w:rFonts w:ascii="Times New Roman" w:eastAsia="Arial Unicode MS" w:hAnsi="Times New Roman"/>
          <w:iCs/>
          <w:sz w:val="24"/>
          <w:szCs w:val="24"/>
        </w:rPr>
        <w:t>освоения АООП</w:t>
      </w:r>
      <w:r>
        <w:rPr>
          <w:rFonts w:ascii="Times New Roman" w:eastAsia="Arial Unicode MS" w:hAnsi="Times New Roman"/>
          <w:sz w:val="24"/>
          <w:szCs w:val="24"/>
        </w:rPr>
        <w:t xml:space="preserve"> заносятся в СИПР с учётом индивидуальных возможностей и специфических образовательных потребностей обучающегося, а также специфики содержания предметных областей и конкретных учебных предметов</w:t>
      </w:r>
      <w:r w:rsidR="00316E78">
        <w:rPr>
          <w:rFonts w:ascii="Times New Roman" w:eastAsia="Arial Unicode MS" w:hAnsi="Times New Roman"/>
          <w:sz w:val="24"/>
          <w:szCs w:val="24"/>
        </w:rPr>
        <w:t>:</w:t>
      </w:r>
      <w:r w:rsidR="00487181" w:rsidRPr="00487181">
        <w:rPr>
          <w:rFonts w:ascii="Times New Roman" w:hAnsi="Times New Roman"/>
          <w:sz w:val="24"/>
          <w:szCs w:val="24"/>
        </w:rPr>
        <w:t xml:space="preserve"> </w:t>
      </w:r>
    </w:p>
    <w:p w14:paraId="098D6E77" w14:textId="2CAB6A97" w:rsidR="00487181" w:rsidRPr="00316E78" w:rsidRDefault="00487181" w:rsidP="004871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700E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81700E">
        <w:rPr>
          <w:rFonts w:ascii="Times New Roman" w:hAnsi="Times New Roman"/>
          <w:i/>
          <w:iCs/>
          <w:sz w:val="24"/>
          <w:szCs w:val="24"/>
        </w:rPr>
        <w:t>Элементарные математические представления о форме, велич</w:t>
      </w:r>
      <w:r>
        <w:rPr>
          <w:rFonts w:ascii="Times New Roman" w:hAnsi="Times New Roman"/>
          <w:i/>
          <w:iCs/>
          <w:sz w:val="24"/>
          <w:szCs w:val="24"/>
        </w:rPr>
        <w:t>ине; количественные</w:t>
      </w:r>
      <w:r w:rsidRPr="0081700E">
        <w:rPr>
          <w:rFonts w:ascii="Times New Roman" w:hAnsi="Times New Roman"/>
          <w:i/>
          <w:iCs/>
          <w:sz w:val="24"/>
          <w:szCs w:val="24"/>
        </w:rPr>
        <w:t>, пространственные, временные представления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11D38DFF" w14:textId="77777777" w:rsidR="00487181" w:rsidRPr="00BA50C0" w:rsidRDefault="00487181" w:rsidP="00AE70D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</w:t>
      </w:r>
      <w:r w:rsidRPr="00BA50C0">
        <w:rPr>
          <w:rFonts w:eastAsiaTheme="minorHAnsi"/>
          <w:color w:val="000000"/>
          <w:lang w:eastAsia="en-US"/>
        </w:rPr>
        <w:t xml:space="preserve">мение различать и сравнивать предметы </w:t>
      </w:r>
      <w:r>
        <w:rPr>
          <w:rFonts w:eastAsiaTheme="minorHAnsi"/>
          <w:color w:val="000000"/>
          <w:lang w:eastAsia="en-US"/>
        </w:rPr>
        <w:t>по форме, величине, удаленности;</w:t>
      </w:r>
      <w:r w:rsidRPr="00BA50C0">
        <w:rPr>
          <w:rFonts w:eastAsiaTheme="minorHAnsi"/>
          <w:color w:val="000000"/>
          <w:lang w:eastAsia="en-US"/>
        </w:rPr>
        <w:t xml:space="preserve"> </w:t>
      </w:r>
    </w:p>
    <w:p w14:paraId="7BFB1D0A" w14:textId="77777777" w:rsidR="00487181" w:rsidRPr="00BA50C0" w:rsidRDefault="00487181" w:rsidP="00AE70D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</w:t>
      </w:r>
      <w:r w:rsidRPr="00BA50C0">
        <w:rPr>
          <w:rFonts w:eastAsiaTheme="minorHAnsi"/>
          <w:color w:val="000000"/>
          <w:lang w:eastAsia="en-US"/>
        </w:rPr>
        <w:t>мение ориентироваться в схеме тела, в пространстве, на плоскос</w:t>
      </w:r>
      <w:r>
        <w:rPr>
          <w:rFonts w:eastAsiaTheme="minorHAnsi"/>
          <w:color w:val="000000"/>
          <w:lang w:eastAsia="en-US"/>
        </w:rPr>
        <w:t>ти;</w:t>
      </w:r>
    </w:p>
    <w:p w14:paraId="6B960BAE" w14:textId="77777777" w:rsidR="00487181" w:rsidRPr="00BA50C0" w:rsidRDefault="00487181" w:rsidP="00AE70D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</w:t>
      </w:r>
      <w:r w:rsidRPr="00BA50C0">
        <w:rPr>
          <w:rFonts w:eastAsiaTheme="minorHAnsi"/>
          <w:color w:val="000000"/>
          <w:lang w:eastAsia="en-US"/>
        </w:rPr>
        <w:t>мение различать, сравнив</w:t>
      </w:r>
      <w:r>
        <w:rPr>
          <w:rFonts w:eastAsiaTheme="minorHAnsi"/>
          <w:color w:val="000000"/>
          <w:lang w:eastAsia="en-US"/>
        </w:rPr>
        <w:t>ать и преобразовывать множества.</w:t>
      </w:r>
    </w:p>
    <w:p w14:paraId="764B0692" w14:textId="77777777" w:rsidR="00487181" w:rsidRPr="0081700E" w:rsidRDefault="00487181" w:rsidP="00487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170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2) </w:t>
      </w:r>
      <w:r w:rsidRPr="0081700E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х задач с опорой на наглядность:</w:t>
      </w:r>
      <w:r w:rsidRPr="0081700E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 </w:t>
      </w:r>
    </w:p>
    <w:p w14:paraId="374812B0" w14:textId="77777777" w:rsidR="00487181" w:rsidRPr="00580222" w:rsidRDefault="00487181" w:rsidP="00AE70D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знание числового ряда 1 – 20 в прямом порядке; </w:t>
      </w:r>
      <w:r w:rsidRPr="00580222">
        <w:rPr>
          <w:sz w:val="23"/>
          <w:szCs w:val="23"/>
        </w:rPr>
        <w:t xml:space="preserve">откладывание любых чисел в пределах </w:t>
      </w:r>
      <w:r>
        <w:rPr>
          <w:sz w:val="23"/>
          <w:szCs w:val="23"/>
        </w:rPr>
        <w:t>20</w:t>
      </w:r>
      <w:r w:rsidRPr="00580222">
        <w:rPr>
          <w:sz w:val="23"/>
          <w:szCs w:val="23"/>
        </w:rPr>
        <w:t>, с использованием счетного материала;</w:t>
      </w:r>
    </w:p>
    <w:p w14:paraId="6301C952" w14:textId="77777777" w:rsidR="00487181" w:rsidRPr="000D1EAD" w:rsidRDefault="00487181" w:rsidP="00AE70D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знание названий компонентов сложения, вычитания;</w:t>
      </w:r>
      <w:r w:rsidRPr="001B0F6E">
        <w:rPr>
          <w:sz w:val="23"/>
          <w:szCs w:val="23"/>
        </w:rPr>
        <w:t xml:space="preserve"> </w:t>
      </w:r>
      <w:r w:rsidRPr="00CA6800">
        <w:rPr>
          <w:sz w:val="23"/>
          <w:szCs w:val="23"/>
        </w:rPr>
        <w:t>понимание смысла арифметических действий сложения и вычитания</w:t>
      </w:r>
      <w:r>
        <w:rPr>
          <w:sz w:val="23"/>
          <w:szCs w:val="23"/>
        </w:rPr>
        <w:t>;</w:t>
      </w:r>
    </w:p>
    <w:p w14:paraId="56953165" w14:textId="77777777" w:rsidR="00487181" w:rsidRDefault="00487181" w:rsidP="00AE70D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 представлять множество двумя другими множествами в пределах 20;</w:t>
      </w:r>
    </w:p>
    <w:p w14:paraId="3494CB08" w14:textId="77777777" w:rsidR="00487181" w:rsidRPr="000D1EAD" w:rsidRDefault="00487181" w:rsidP="00AE70D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решение, составление, иллюстрирование простых арифметических задач;</w:t>
      </w:r>
    </w:p>
    <w:p w14:paraId="4B3DB57E" w14:textId="77777777" w:rsidR="00487181" w:rsidRDefault="00487181" w:rsidP="00AE70D0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</w:t>
      </w:r>
      <w:r w:rsidRPr="000D1EAD">
        <w:rPr>
          <w:rFonts w:eastAsiaTheme="minorHAnsi"/>
          <w:lang w:eastAsia="en-US"/>
        </w:rPr>
        <w:t>мение решать задачи на увеличение и уменьш</w:t>
      </w:r>
      <w:r>
        <w:rPr>
          <w:rFonts w:eastAsiaTheme="minorHAnsi"/>
          <w:lang w:eastAsia="en-US"/>
        </w:rPr>
        <w:t>ение на одну, несколько единиц;</w:t>
      </w:r>
    </w:p>
    <w:p w14:paraId="19687679" w14:textId="77777777" w:rsidR="00487181" w:rsidRPr="00316E78" w:rsidRDefault="00487181" w:rsidP="00AE70D0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составных арифметических задач в два действия (с помощью педагога).</w:t>
      </w:r>
    </w:p>
    <w:p w14:paraId="5795AF50" w14:textId="77777777" w:rsidR="00487181" w:rsidRPr="00BA50C0" w:rsidRDefault="00487181" w:rsidP="00487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50C0">
        <w:rPr>
          <w:rFonts w:ascii="Times New Roman" w:eastAsiaTheme="minorHAnsi" w:hAnsi="Times New Roman"/>
          <w:sz w:val="24"/>
          <w:szCs w:val="24"/>
          <w:lang w:eastAsia="en-US"/>
        </w:rPr>
        <w:t xml:space="preserve">3) </w:t>
      </w:r>
      <w:r w:rsidRPr="00BA5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Овладение способностью пользоваться математическими знаниями</w:t>
      </w:r>
      <w:r w:rsidRPr="00BA50C0">
        <w:rPr>
          <w:rFonts w:ascii="Times New Roman" w:hAnsi="Times New Roman"/>
          <w:i/>
          <w:sz w:val="24"/>
          <w:szCs w:val="24"/>
        </w:rPr>
        <w:t xml:space="preserve"> при решении соответст</w:t>
      </w:r>
      <w:r>
        <w:rPr>
          <w:rFonts w:ascii="Times New Roman" w:hAnsi="Times New Roman"/>
          <w:i/>
          <w:sz w:val="24"/>
          <w:szCs w:val="24"/>
        </w:rPr>
        <w:t>вующих возрасту житейских задач:</w:t>
      </w:r>
    </w:p>
    <w:p w14:paraId="2473621C" w14:textId="77777777" w:rsidR="00487181" w:rsidRDefault="00487181" w:rsidP="00AE70D0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 обращаться с деньгами, рассчитываться ими, пользоваться карманными деньгами;</w:t>
      </w:r>
    </w:p>
    <w:p w14:paraId="7987A209" w14:textId="77777777" w:rsidR="00487181" w:rsidRDefault="00487181" w:rsidP="00AE70D0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 определять длину, вес, объём, температуру, время, пользуясь мерками и измерительными приборами;</w:t>
      </w:r>
    </w:p>
    <w:p w14:paraId="6360399D" w14:textId="77777777" w:rsidR="00487181" w:rsidRDefault="00487181" w:rsidP="00AE70D0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 устанавливать взаимно-однозначные соответствия;</w:t>
      </w:r>
    </w:p>
    <w:p w14:paraId="7D8F3018" w14:textId="77777777" w:rsidR="00487181" w:rsidRDefault="00487181" w:rsidP="00AE70D0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 распознавать цифры, обозначающие номер дома, квартиры, автобуса, телефона и другое;</w:t>
      </w:r>
    </w:p>
    <w:p w14:paraId="0E9C3C1A" w14:textId="7FB929BB" w:rsidR="00846D8B" w:rsidRPr="00487181" w:rsidRDefault="00487181" w:rsidP="00AE70D0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14:paraId="6CDA4F24" w14:textId="77777777" w:rsidR="000E5AE2" w:rsidRPr="00BD5A8D" w:rsidRDefault="000E5AE2" w:rsidP="000E5AE2">
      <w:pPr>
        <w:tabs>
          <w:tab w:val="left" w:pos="675"/>
        </w:tabs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14:paraId="3ED8C6D7" w14:textId="1486AC33" w:rsidR="00D13A52" w:rsidRPr="00487181" w:rsidRDefault="00487181" w:rsidP="0048718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F30FB">
        <w:rPr>
          <w:rFonts w:ascii="Times New Roman" w:hAnsi="Times New Roman"/>
          <w:sz w:val="24"/>
          <w:szCs w:val="24"/>
        </w:rPr>
        <w:t>ФАООП УО (вариант 2) определяет цель и задачи учебного предмета «</w:t>
      </w:r>
      <w:r>
        <w:rPr>
          <w:rFonts w:ascii="Times New Roman" w:hAnsi="Times New Roman"/>
          <w:b/>
          <w:bCs/>
          <w:sz w:val="24"/>
          <w:szCs w:val="24"/>
        </w:rPr>
        <w:t>Окружающий природный мир</w:t>
      </w:r>
      <w:r w:rsidRPr="000F30FB">
        <w:rPr>
          <w:rFonts w:ascii="Times New Roman" w:hAnsi="Times New Roman"/>
          <w:b/>
          <w:bCs/>
          <w:sz w:val="24"/>
          <w:szCs w:val="24"/>
        </w:rPr>
        <w:t>».</w:t>
      </w:r>
    </w:p>
    <w:p w14:paraId="1D50F77B" w14:textId="77777777" w:rsidR="002F3F2B" w:rsidRPr="005A7172" w:rsidRDefault="002F3F2B" w:rsidP="007D4D36">
      <w:pPr>
        <w:pStyle w:val="a3"/>
        <w:ind w:left="0" w:firstLine="567"/>
        <w:jc w:val="both"/>
        <w:rPr>
          <w:b/>
        </w:rPr>
      </w:pPr>
      <w:r w:rsidRPr="00BD5A8D">
        <w:rPr>
          <w:b/>
        </w:rPr>
        <w:t>Цель программы:</w:t>
      </w:r>
      <w:r w:rsidR="005A7172">
        <w:rPr>
          <w:b/>
        </w:rPr>
        <w:t xml:space="preserve"> </w:t>
      </w:r>
      <w:r w:rsidR="00540B15">
        <w:t>формировать представления</w:t>
      </w:r>
      <w:r w:rsidRPr="00BD5A8D">
        <w:t xml:space="preserve"> о живой и неживой природе, о взаимодействии человека с </w:t>
      </w:r>
      <w:r w:rsidR="00E3354A" w:rsidRPr="00BD5A8D">
        <w:t>природой, о</w:t>
      </w:r>
      <w:r w:rsidR="00FD1717" w:rsidRPr="00BD5A8D">
        <w:t xml:space="preserve"> </w:t>
      </w:r>
      <w:r w:rsidRPr="00BD5A8D">
        <w:t>бережно</w:t>
      </w:r>
      <w:r w:rsidR="00FD1717" w:rsidRPr="00BD5A8D">
        <w:t>м</w:t>
      </w:r>
      <w:r w:rsidRPr="00BD5A8D">
        <w:t xml:space="preserve"> отношени</w:t>
      </w:r>
      <w:r w:rsidR="00FD1717" w:rsidRPr="00BD5A8D">
        <w:t>и</w:t>
      </w:r>
      <w:r w:rsidRPr="00BD5A8D">
        <w:t xml:space="preserve"> к природе.</w:t>
      </w:r>
    </w:p>
    <w:p w14:paraId="4632E733" w14:textId="77777777" w:rsidR="002F3F2B" w:rsidRPr="00BD5A8D" w:rsidRDefault="002F3F2B" w:rsidP="007D4D36">
      <w:pPr>
        <w:pStyle w:val="a3"/>
        <w:ind w:left="0" w:firstLine="567"/>
        <w:jc w:val="both"/>
        <w:rPr>
          <w:b/>
        </w:rPr>
      </w:pPr>
      <w:r w:rsidRPr="00BD5A8D">
        <w:rPr>
          <w:b/>
        </w:rPr>
        <w:t>Задачи программы:</w:t>
      </w:r>
    </w:p>
    <w:p w14:paraId="29DC6E3D" w14:textId="77777777" w:rsidR="002F3F2B" w:rsidRPr="00BD5A8D" w:rsidRDefault="00540B15" w:rsidP="00AE70D0">
      <w:pPr>
        <w:pStyle w:val="a3"/>
        <w:numPr>
          <w:ilvl w:val="0"/>
          <w:numId w:val="4"/>
        </w:numPr>
        <w:ind w:left="0" w:firstLine="567"/>
        <w:jc w:val="both"/>
      </w:pPr>
      <w:r>
        <w:t>формирование представлений о явлениях и объектах неживой природы</w:t>
      </w:r>
      <w:r w:rsidR="002F3F2B" w:rsidRPr="00BD5A8D">
        <w:t>;</w:t>
      </w:r>
    </w:p>
    <w:p w14:paraId="087DE46B" w14:textId="77777777" w:rsidR="002F3F2B" w:rsidRPr="00BD5A8D" w:rsidRDefault="00540B15" w:rsidP="00AE70D0">
      <w:pPr>
        <w:pStyle w:val="a3"/>
        <w:numPr>
          <w:ilvl w:val="0"/>
          <w:numId w:val="4"/>
        </w:numPr>
        <w:ind w:left="0" w:firstLine="567"/>
        <w:jc w:val="both"/>
      </w:pPr>
      <w:r>
        <w:t>формирование представлений о смене времен года и соответствующих сезонных изменениях в природе</w:t>
      </w:r>
      <w:r w:rsidR="00B409A0">
        <w:t>, умения адаптироваться к конкретным природным и климатическим условиям;</w:t>
      </w:r>
    </w:p>
    <w:p w14:paraId="60B09092" w14:textId="77777777" w:rsidR="00B409A0" w:rsidRDefault="00B409A0" w:rsidP="00AE70D0">
      <w:pPr>
        <w:pStyle w:val="a3"/>
        <w:numPr>
          <w:ilvl w:val="0"/>
          <w:numId w:val="4"/>
        </w:numPr>
        <w:ind w:left="0" w:firstLine="567"/>
        <w:jc w:val="both"/>
      </w:pPr>
      <w:r>
        <w:t>формирование представлений о животном и растительном мире, их значения в жизни человека;</w:t>
      </w:r>
    </w:p>
    <w:p w14:paraId="70A7179D" w14:textId="77777777" w:rsidR="002F3F2B" w:rsidRDefault="00B409A0" w:rsidP="00AE70D0">
      <w:pPr>
        <w:pStyle w:val="a3"/>
        <w:numPr>
          <w:ilvl w:val="0"/>
          <w:numId w:val="4"/>
        </w:numPr>
        <w:ind w:left="0" w:firstLine="567"/>
        <w:jc w:val="both"/>
      </w:pPr>
      <w:r w:rsidRPr="00BD5A8D">
        <w:t xml:space="preserve"> </w:t>
      </w:r>
      <w:r>
        <w:t>формирование первоначальных знаний о природе своего края.</w:t>
      </w:r>
    </w:p>
    <w:p w14:paraId="524B1755" w14:textId="77777777" w:rsidR="00450D91" w:rsidRPr="00BD5A8D" w:rsidRDefault="00450D91" w:rsidP="00450D91">
      <w:pPr>
        <w:pStyle w:val="a3"/>
        <w:ind w:left="567"/>
        <w:jc w:val="both"/>
      </w:pPr>
    </w:p>
    <w:p w14:paraId="73FEA3E8" w14:textId="77777777" w:rsidR="00450D91" w:rsidRDefault="00450D91" w:rsidP="00450D91">
      <w:pPr>
        <w:pStyle w:val="Default"/>
        <w:ind w:left="1440"/>
        <w:jc w:val="center"/>
        <w:rPr>
          <w:b/>
        </w:rPr>
      </w:pPr>
      <w:r w:rsidRPr="0027548A">
        <w:rPr>
          <w:b/>
        </w:rPr>
        <w:t>Содержание учебного предмета</w:t>
      </w:r>
    </w:p>
    <w:p w14:paraId="0AE2DF04" w14:textId="77777777" w:rsidR="00450D91" w:rsidRPr="00BD5A8D" w:rsidRDefault="00450D91" w:rsidP="00450D91">
      <w:pPr>
        <w:pStyle w:val="Default"/>
        <w:ind w:left="1440"/>
        <w:rPr>
          <w:b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5646"/>
        <w:gridCol w:w="3391"/>
      </w:tblGrid>
      <w:tr w:rsidR="004B29A1" w:rsidRPr="00BD5A8D" w14:paraId="50DF22EA" w14:textId="77777777" w:rsidTr="00483279">
        <w:tc>
          <w:tcPr>
            <w:tcW w:w="5646" w:type="dxa"/>
          </w:tcPr>
          <w:p w14:paraId="52B83EA7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3391" w:type="dxa"/>
          </w:tcPr>
          <w:p w14:paraId="014861DE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4B29A1" w:rsidRPr="00BD5A8D" w14:paraId="4657686E" w14:textId="77777777" w:rsidTr="00483279">
        <w:trPr>
          <w:trHeight w:val="333"/>
        </w:trPr>
        <w:tc>
          <w:tcPr>
            <w:tcW w:w="5646" w:type="dxa"/>
          </w:tcPr>
          <w:p w14:paraId="35576B08" w14:textId="77777777" w:rsidR="004B29A1" w:rsidRPr="00E248EC" w:rsidRDefault="004B29A1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iCs/>
                <w:color w:val="000000"/>
                <w:sz w:val="24"/>
                <w:szCs w:val="24"/>
              </w:rPr>
            </w:pPr>
            <w:r w:rsidRPr="00BD5A8D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>Сезонные изменения</w:t>
            </w:r>
            <w:r w:rsidRPr="00BD5A8D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iCs/>
                <w:color w:val="000000"/>
                <w:sz w:val="24"/>
                <w:szCs w:val="24"/>
              </w:rPr>
              <w:t>в природе</w:t>
            </w:r>
            <w:r w:rsidRPr="00BD5A8D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14:paraId="75B1F02A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16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69E33482" w14:textId="77777777" w:rsidTr="00483279">
        <w:trPr>
          <w:trHeight w:val="225"/>
        </w:trPr>
        <w:tc>
          <w:tcPr>
            <w:tcW w:w="5646" w:type="dxa"/>
          </w:tcPr>
          <w:p w14:paraId="27DA6A2B" w14:textId="77777777" w:rsidR="004B29A1" w:rsidRPr="00BD5A8D" w:rsidRDefault="004B29A1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D5A8D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>Неживая природа</w:t>
            </w:r>
            <w:r w:rsidRPr="00BD5A8D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91" w:type="dxa"/>
          </w:tcPr>
          <w:p w14:paraId="0127AB4C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3839EF2F" w14:textId="77777777" w:rsidTr="00483279">
        <w:trPr>
          <w:trHeight w:val="165"/>
        </w:trPr>
        <w:tc>
          <w:tcPr>
            <w:tcW w:w="5646" w:type="dxa"/>
          </w:tcPr>
          <w:p w14:paraId="74CB9DE8" w14:textId="77777777" w:rsidR="004B29A1" w:rsidRPr="00BD5A8D" w:rsidRDefault="004B29A1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D5A8D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Живая природа  </w:t>
            </w:r>
          </w:p>
        </w:tc>
        <w:tc>
          <w:tcPr>
            <w:tcW w:w="3391" w:type="dxa"/>
          </w:tcPr>
          <w:p w14:paraId="4275B1FC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43005623" w14:textId="77777777" w:rsidTr="00483279">
        <w:trPr>
          <w:trHeight w:val="240"/>
        </w:trPr>
        <w:tc>
          <w:tcPr>
            <w:tcW w:w="5646" w:type="dxa"/>
          </w:tcPr>
          <w:p w14:paraId="1DD0249C" w14:textId="77777777" w:rsidR="004B29A1" w:rsidRPr="00E248EC" w:rsidRDefault="004B29A1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</w:pPr>
            <w:r w:rsidRPr="00BD5A8D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Животные </w:t>
            </w:r>
          </w:p>
        </w:tc>
        <w:tc>
          <w:tcPr>
            <w:tcW w:w="3391" w:type="dxa"/>
          </w:tcPr>
          <w:p w14:paraId="55193483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38E2079E" w14:textId="77777777" w:rsidTr="00483279">
        <w:trPr>
          <w:trHeight w:val="150"/>
        </w:trPr>
        <w:tc>
          <w:tcPr>
            <w:tcW w:w="5646" w:type="dxa"/>
          </w:tcPr>
          <w:p w14:paraId="268A65CD" w14:textId="77777777" w:rsidR="004B29A1" w:rsidRPr="00BD5A8D" w:rsidRDefault="004B29A1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3391" w:type="dxa"/>
          </w:tcPr>
          <w:p w14:paraId="26702FAF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7144B8" w:rsidRPr="00BD5A8D" w14:paraId="7037836C" w14:textId="77777777" w:rsidTr="00483279">
        <w:trPr>
          <w:trHeight w:val="150"/>
        </w:trPr>
        <w:tc>
          <w:tcPr>
            <w:tcW w:w="5646" w:type="dxa"/>
          </w:tcPr>
          <w:p w14:paraId="0E997E7E" w14:textId="1CB9AE46" w:rsidR="007144B8" w:rsidRDefault="007144B8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391" w:type="dxa"/>
          </w:tcPr>
          <w:p w14:paraId="31965B40" w14:textId="1A5F822F" w:rsidR="007144B8" w:rsidRDefault="007144B8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 часов</w:t>
            </w:r>
          </w:p>
        </w:tc>
      </w:tr>
    </w:tbl>
    <w:p w14:paraId="5541D56C" w14:textId="77777777" w:rsidR="00B409A0" w:rsidRDefault="00B409A0" w:rsidP="00CC713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75E855DD" w14:textId="77777777" w:rsidR="00267D3A" w:rsidRPr="00D7504C" w:rsidRDefault="00267D3A" w:rsidP="00D75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D32ED6D" w14:textId="77777777" w:rsidR="00CC7130" w:rsidRPr="00221146" w:rsidRDefault="00CC7130" w:rsidP="00CC7130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21146">
        <w:rPr>
          <w:rFonts w:ascii="Times New Roman" w:eastAsia="Calibri" w:hAnsi="Times New Roman"/>
          <w:b/>
          <w:bCs/>
          <w:sz w:val="24"/>
          <w:szCs w:val="24"/>
        </w:rPr>
        <w:t>Личностные и предметные результаты освоения учебног</w:t>
      </w:r>
      <w:r w:rsidR="004E17B6">
        <w:rPr>
          <w:rFonts w:ascii="Times New Roman" w:eastAsia="Calibri" w:hAnsi="Times New Roman"/>
          <w:b/>
          <w:bCs/>
          <w:sz w:val="24"/>
          <w:szCs w:val="24"/>
        </w:rPr>
        <w:t>о предмета</w:t>
      </w:r>
    </w:p>
    <w:p w14:paraId="55CB6F66" w14:textId="77777777" w:rsidR="00CC7130" w:rsidRPr="00BD5A8D" w:rsidRDefault="00CC7130" w:rsidP="00CC7130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14:paraId="787D7F2F" w14:textId="77777777" w:rsidR="004E17B6" w:rsidRPr="00BD5A8D" w:rsidRDefault="004E17B6" w:rsidP="007D4D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и предметные планируемые результаты освоения обучающимися АООП рассматриваются в качестве возможных (примерных), соответствующих индивидуальным возможностям и специфическим образовательным потребностям каждого обучающегося. </w:t>
      </w:r>
    </w:p>
    <w:p w14:paraId="018513D5" w14:textId="77777777" w:rsidR="004E17B6" w:rsidRPr="00156B48" w:rsidRDefault="004E17B6" w:rsidP="007D4D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9837C6">
        <w:rPr>
          <w:rFonts w:ascii="Times New Roman" w:hAnsi="Times New Roman"/>
          <w:b/>
          <w:sz w:val="24"/>
          <w:szCs w:val="24"/>
        </w:rPr>
        <w:t>ичностные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АООП могут включать:</w:t>
      </w:r>
    </w:p>
    <w:p w14:paraId="69567944" w14:textId="77777777" w:rsidR="004E17B6" w:rsidRPr="00BD5A8D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E17B6">
        <w:rPr>
          <w:rFonts w:ascii="Times New Roman" w:hAnsi="Times New Roman"/>
          <w:sz w:val="24"/>
          <w:szCs w:val="24"/>
        </w:rPr>
        <w:t>оциально-эмоциональное участие в процессе общения и совместной деятельности;</w:t>
      </w:r>
    </w:p>
    <w:p w14:paraId="357709F6" w14:textId="77777777" w:rsidR="004E17B6" w:rsidRPr="00BD5A8D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E17B6">
        <w:rPr>
          <w:rFonts w:ascii="Times New Roman" w:hAnsi="Times New Roman"/>
          <w:sz w:val="24"/>
          <w:szCs w:val="24"/>
        </w:rPr>
        <w:t>ормирование уважительного отношения к окружающим;</w:t>
      </w:r>
    </w:p>
    <w:p w14:paraId="32C5E2A8" w14:textId="77777777" w:rsidR="004E17B6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E17B6">
        <w:rPr>
          <w:rFonts w:ascii="Times New Roman" w:hAnsi="Times New Roman"/>
          <w:sz w:val="24"/>
          <w:szCs w:val="24"/>
        </w:rPr>
        <w:t>ормирование социально ориентированного взгляда на ближайшее</w:t>
      </w:r>
      <w:r w:rsidR="004E17B6" w:rsidRPr="00BD5A8D">
        <w:rPr>
          <w:rFonts w:ascii="Times New Roman" w:hAnsi="Times New Roman"/>
          <w:sz w:val="24"/>
          <w:szCs w:val="24"/>
        </w:rPr>
        <w:t xml:space="preserve"> окр</w:t>
      </w:r>
      <w:r w:rsidR="004E17B6">
        <w:rPr>
          <w:rFonts w:ascii="Times New Roman" w:hAnsi="Times New Roman"/>
          <w:sz w:val="24"/>
          <w:szCs w:val="24"/>
        </w:rPr>
        <w:t>ужение;</w:t>
      </w:r>
    </w:p>
    <w:p w14:paraId="6C951B06" w14:textId="77777777" w:rsidR="004E17B6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E17B6">
        <w:rPr>
          <w:rFonts w:ascii="Times New Roman" w:hAnsi="Times New Roman"/>
          <w:sz w:val="24"/>
          <w:szCs w:val="24"/>
        </w:rPr>
        <w:t>владение навыками адаптации в динамично изменяющемся и развивающемся мире;</w:t>
      </w:r>
    </w:p>
    <w:p w14:paraId="2F3AA6C6" w14:textId="77777777" w:rsidR="004E17B6" w:rsidRDefault="006E3C3E" w:rsidP="00AE70D0">
      <w:pPr>
        <w:pStyle w:val="ab"/>
        <w:numPr>
          <w:ilvl w:val="0"/>
          <w:numId w:val="29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E17B6">
        <w:rPr>
          <w:rFonts w:ascii="Times New Roman" w:hAnsi="Times New Roman"/>
          <w:sz w:val="24"/>
          <w:szCs w:val="24"/>
        </w:rPr>
        <w:t>своение доступных социальных ролей, развитие мотивов учебной деятельности и формирование личностного смысла учения;</w:t>
      </w:r>
    </w:p>
    <w:p w14:paraId="781CBB7D" w14:textId="77777777" w:rsidR="004E17B6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E17B6">
        <w:rPr>
          <w:rFonts w:ascii="Times New Roman" w:hAnsi="Times New Roman"/>
          <w:sz w:val="24"/>
          <w:szCs w:val="24"/>
        </w:rPr>
        <w:t>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0151A825" w14:textId="77777777" w:rsidR="004E17B6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E17B6">
        <w:rPr>
          <w:rFonts w:ascii="Times New Roman" w:hAnsi="Times New Roman"/>
          <w:sz w:val="24"/>
          <w:szCs w:val="24"/>
        </w:rPr>
        <w:t>ормирование эстетических потребностей, ценностей и чувств;</w:t>
      </w:r>
    </w:p>
    <w:p w14:paraId="34AC3F20" w14:textId="77777777" w:rsidR="004E17B6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E17B6">
        <w:rPr>
          <w:rFonts w:ascii="Times New Roman" w:hAnsi="Times New Roman"/>
          <w:sz w:val="24"/>
          <w:szCs w:val="24"/>
        </w:rPr>
        <w:t>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14:paraId="4EFE847E" w14:textId="77777777" w:rsidR="004E17B6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E17B6">
        <w:rPr>
          <w:rFonts w:ascii="Times New Roman" w:hAnsi="Times New Roman"/>
          <w:sz w:val="24"/>
          <w:szCs w:val="24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спорной ситуации;</w:t>
      </w:r>
    </w:p>
    <w:p w14:paraId="152DC143" w14:textId="77777777" w:rsidR="004E17B6" w:rsidRPr="00BD5A8D" w:rsidRDefault="006E3C3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4E17B6">
        <w:rPr>
          <w:rFonts w:ascii="Times New Roman" w:hAnsi="Times New Roman"/>
          <w:sz w:val="24"/>
          <w:szCs w:val="24"/>
        </w:rPr>
        <w:t>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175BDD4B" w14:textId="09A31CA5" w:rsidR="004E17B6" w:rsidRDefault="006E3C3E" w:rsidP="007D4D36">
      <w:pPr>
        <w:pStyle w:val="a3"/>
        <w:ind w:left="0" w:right="20" w:firstLine="567"/>
        <w:jc w:val="both"/>
        <w:rPr>
          <w:rFonts w:eastAsia="Arial Unicode MS"/>
        </w:rPr>
      </w:pPr>
      <w:r w:rsidRPr="006E3C3E">
        <w:rPr>
          <w:rFonts w:eastAsia="Arial Unicode MS"/>
          <w:iCs/>
        </w:rPr>
        <w:t xml:space="preserve">Возможные </w:t>
      </w:r>
      <w:r w:rsidRPr="006E3C3E">
        <w:rPr>
          <w:rFonts w:eastAsia="Arial Unicode MS"/>
          <w:b/>
          <w:iCs/>
        </w:rPr>
        <w:t xml:space="preserve">предметные результаты </w:t>
      </w:r>
      <w:r w:rsidRPr="006E3C3E">
        <w:rPr>
          <w:rFonts w:eastAsia="Arial Unicode MS"/>
          <w:iCs/>
        </w:rPr>
        <w:t>освоения АООП</w:t>
      </w:r>
      <w:r w:rsidRPr="006E3C3E">
        <w:rPr>
          <w:rFonts w:eastAsia="Arial Unicode MS"/>
        </w:rPr>
        <w:t xml:space="preserve"> заносятся в СИПР с учётом индивидуальных возможностей и специфических образовательных потребностей обучающегося, а также специфики содержания предметных областей и конкретных учебных предметов:</w:t>
      </w:r>
    </w:p>
    <w:p w14:paraId="64618968" w14:textId="77777777" w:rsidR="00B961F2" w:rsidRPr="00235BC9" w:rsidRDefault="00B961F2" w:rsidP="00AE70D0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color w:val="000000"/>
          <w:lang w:eastAsia="en-US"/>
        </w:rPr>
      </w:pPr>
      <w:r w:rsidRPr="00235BC9">
        <w:rPr>
          <w:rFonts w:eastAsiaTheme="minorHAnsi"/>
          <w:i/>
          <w:iCs/>
          <w:color w:val="000000"/>
          <w:lang w:eastAsia="en-US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условиям:</w:t>
      </w:r>
    </w:p>
    <w:p w14:paraId="0CE146C2" w14:textId="77777777" w:rsidR="00B961F2" w:rsidRPr="00235BC9" w:rsidRDefault="00B961F2" w:rsidP="00AE70D0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235BC9">
        <w:rPr>
          <w:rFonts w:eastAsiaTheme="minorHAnsi"/>
          <w:color w:val="000000"/>
          <w:lang w:eastAsia="en-US"/>
        </w:rPr>
        <w:t>интерес к объектам и явлениям неживой природы;</w:t>
      </w:r>
    </w:p>
    <w:p w14:paraId="39642A23" w14:textId="77777777" w:rsidR="00B961F2" w:rsidRPr="00235BC9" w:rsidRDefault="00B961F2" w:rsidP="00AE70D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 xml:space="preserve">расширение представлений об объектах неживой природы (вода, воздух, огонь, водоёмы, формы земной поверхности и др.); </w:t>
      </w:r>
    </w:p>
    <w:p w14:paraId="52B15A41" w14:textId="77777777" w:rsidR="00B961F2" w:rsidRPr="00235BC9" w:rsidRDefault="00B961F2" w:rsidP="00AE70D0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>представления о временах года, характерных признаках времен года, погодных изменениях, их влиянии на жизнь человека;</w:t>
      </w:r>
    </w:p>
    <w:p w14:paraId="78E04BC6" w14:textId="77777777" w:rsidR="00B961F2" w:rsidRPr="00235BC9" w:rsidRDefault="00B961F2" w:rsidP="00AE70D0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 xml:space="preserve">умение учитывать изменения в окружающей среде для выполнения правил жизнедеятельности, охраны здоровья. </w:t>
      </w:r>
    </w:p>
    <w:p w14:paraId="4FC7D4CD" w14:textId="77777777" w:rsidR="00B961F2" w:rsidRPr="00235BC9" w:rsidRDefault="00B961F2" w:rsidP="00AE70D0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235BC9">
        <w:rPr>
          <w:rFonts w:eastAsiaTheme="minorHAnsi"/>
          <w:i/>
          <w:iCs/>
          <w:lang w:eastAsia="en-US"/>
        </w:rPr>
        <w:t xml:space="preserve">Представления о животном и растительном мире, их значении в жизни человека. </w:t>
      </w:r>
    </w:p>
    <w:p w14:paraId="403BAFA3" w14:textId="77777777" w:rsidR="00B961F2" w:rsidRPr="00235BC9" w:rsidRDefault="00B961F2" w:rsidP="00AE70D0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узнавание и называние изученных</w:t>
      </w:r>
      <w:r w:rsidRPr="00235BC9">
        <w:rPr>
          <w:rFonts w:eastAsiaTheme="minorHAnsi"/>
          <w:lang w:eastAsia="en-US"/>
        </w:rPr>
        <w:t xml:space="preserve"> объект</w:t>
      </w:r>
      <w:r>
        <w:rPr>
          <w:rFonts w:eastAsiaTheme="minorHAnsi"/>
          <w:lang w:eastAsia="en-US"/>
        </w:rPr>
        <w:t>ов</w:t>
      </w:r>
      <w:r w:rsidRPr="00235BC9">
        <w:rPr>
          <w:rFonts w:eastAsiaTheme="minorHAnsi"/>
          <w:lang w:eastAsia="en-US"/>
        </w:rPr>
        <w:t xml:space="preserve"> живой природы</w:t>
      </w:r>
      <w:r>
        <w:rPr>
          <w:rFonts w:eastAsiaTheme="minorHAnsi"/>
          <w:lang w:eastAsia="en-US"/>
        </w:rPr>
        <w:t xml:space="preserve"> </w:t>
      </w:r>
      <w:r w:rsidRPr="00CA6800">
        <w:rPr>
          <w:sz w:val="23"/>
          <w:szCs w:val="23"/>
        </w:rPr>
        <w:t>на иллюстрациях, фотографиях; отнесение изученных объектов к определенным группам (видо-родовые понятия);</w:t>
      </w:r>
    </w:p>
    <w:p w14:paraId="4CCDE106" w14:textId="77777777" w:rsidR="00B961F2" w:rsidRPr="00235BC9" w:rsidRDefault="00B961F2" w:rsidP="00AE70D0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>расширение представлений о животном и растительном мире (растения, животные, их виды, понятия «полезные – вредные», «дикие – домашние», и др.);</w:t>
      </w:r>
    </w:p>
    <w:p w14:paraId="113E70BC" w14:textId="77777777" w:rsidR="00B961F2" w:rsidRDefault="00B961F2" w:rsidP="00AE70D0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 xml:space="preserve">опыт заботливого и бережного отношения к растениям и животным, ухода за ними; </w:t>
      </w:r>
    </w:p>
    <w:p w14:paraId="23778FB3" w14:textId="77777777" w:rsidR="00B961F2" w:rsidRPr="00235BC9" w:rsidRDefault="00B961F2" w:rsidP="00AE70D0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A6800">
        <w:rPr>
          <w:sz w:val="23"/>
          <w:szCs w:val="23"/>
        </w:rPr>
        <w:t>ухаживание за комнатными растениями, кормление зимующих птиц</w:t>
      </w:r>
      <w:r>
        <w:rPr>
          <w:sz w:val="23"/>
          <w:szCs w:val="23"/>
        </w:rPr>
        <w:t>;</w:t>
      </w:r>
    </w:p>
    <w:p w14:paraId="3CD090BB" w14:textId="77777777" w:rsidR="00B961F2" w:rsidRPr="00235BC9" w:rsidRDefault="00B961F2" w:rsidP="00AE70D0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A6800">
        <w:rPr>
          <w:sz w:val="23"/>
          <w:szCs w:val="23"/>
        </w:rPr>
        <w:lastRenderedPageBreak/>
        <w:t>представления об элементарных правилах безопасного поведения в природе</w:t>
      </w:r>
      <w:r>
        <w:rPr>
          <w:sz w:val="23"/>
          <w:szCs w:val="23"/>
        </w:rPr>
        <w:t xml:space="preserve"> </w:t>
      </w:r>
      <w:r w:rsidRPr="00235BC9">
        <w:rPr>
          <w:rFonts w:eastAsiaTheme="minorHAnsi"/>
          <w:lang w:eastAsia="en-US"/>
        </w:rPr>
        <w:t>(в лесу, у реки и др.).</w:t>
      </w:r>
    </w:p>
    <w:p w14:paraId="284D3372" w14:textId="77777777" w:rsidR="00B961F2" w:rsidRPr="00235BC9" w:rsidRDefault="00B961F2" w:rsidP="00AE70D0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235BC9">
        <w:rPr>
          <w:rFonts w:eastAsiaTheme="minorHAnsi"/>
          <w:i/>
          <w:iCs/>
          <w:lang w:eastAsia="en-US"/>
        </w:rPr>
        <w:t xml:space="preserve">Элементарные представления о течении времени. </w:t>
      </w:r>
    </w:p>
    <w:p w14:paraId="34BB6A44" w14:textId="77777777" w:rsidR="00B961F2" w:rsidRPr="00235BC9" w:rsidRDefault="00B961F2" w:rsidP="00AE70D0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>умение различать части суток, дни недели, месяцы, времена года.</w:t>
      </w:r>
    </w:p>
    <w:p w14:paraId="518E8A6E" w14:textId="11D21D54" w:rsidR="00B961F2" w:rsidRPr="00B961F2" w:rsidRDefault="00B961F2" w:rsidP="00AE70D0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>представления о течении времени: смена событий дня, смена частей суток, дней недели, месяцев в году и др.</w:t>
      </w:r>
    </w:p>
    <w:p w14:paraId="314622A9" w14:textId="77777777" w:rsidR="00267D3A" w:rsidRPr="00F02D21" w:rsidRDefault="00267D3A" w:rsidP="004B55B1">
      <w:pPr>
        <w:spacing w:after="0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14:paraId="52308A81" w14:textId="4FA8B300" w:rsidR="00B961F2" w:rsidRPr="00B961F2" w:rsidRDefault="00B961F2" w:rsidP="00B961F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F30FB">
        <w:rPr>
          <w:rFonts w:ascii="Times New Roman" w:hAnsi="Times New Roman"/>
          <w:sz w:val="24"/>
          <w:szCs w:val="24"/>
        </w:rPr>
        <w:t>ФАООП УО (вариант 2) определяет цель и задачи учебного предмета «</w:t>
      </w:r>
      <w:r>
        <w:rPr>
          <w:rFonts w:ascii="Times New Roman" w:hAnsi="Times New Roman"/>
          <w:b/>
          <w:bCs/>
          <w:sz w:val="24"/>
          <w:szCs w:val="24"/>
        </w:rPr>
        <w:t>Речь и альтернативная коммуникация</w:t>
      </w:r>
      <w:r w:rsidRPr="000F30FB">
        <w:rPr>
          <w:rFonts w:ascii="Times New Roman" w:hAnsi="Times New Roman"/>
          <w:b/>
          <w:bCs/>
          <w:sz w:val="24"/>
          <w:szCs w:val="24"/>
        </w:rPr>
        <w:t>».</w:t>
      </w:r>
    </w:p>
    <w:p w14:paraId="73746C84" w14:textId="77777777" w:rsidR="00BF503E" w:rsidRDefault="0010690C" w:rsidP="007D4D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21">
        <w:rPr>
          <w:rFonts w:ascii="Times New Roman" w:hAnsi="Times New Roman"/>
          <w:b/>
          <w:sz w:val="24"/>
          <w:szCs w:val="24"/>
        </w:rPr>
        <w:t>Цель программы</w:t>
      </w:r>
      <w:r w:rsidR="00453B11" w:rsidRPr="00F02D21">
        <w:rPr>
          <w:rFonts w:ascii="Times New Roman" w:hAnsi="Times New Roman"/>
          <w:b/>
          <w:sz w:val="24"/>
          <w:szCs w:val="24"/>
        </w:rPr>
        <w:t>:</w:t>
      </w:r>
      <w:r w:rsidR="00453B11">
        <w:rPr>
          <w:rFonts w:ascii="Times New Roman" w:hAnsi="Times New Roman"/>
          <w:b/>
          <w:sz w:val="24"/>
          <w:szCs w:val="24"/>
        </w:rPr>
        <w:t xml:space="preserve"> </w:t>
      </w:r>
      <w:r w:rsidR="00876530" w:rsidRPr="00BD5A8D">
        <w:rPr>
          <w:rFonts w:ascii="Times New Roman" w:hAnsi="Times New Roman"/>
          <w:sz w:val="24"/>
          <w:szCs w:val="24"/>
        </w:rPr>
        <w:t>ф</w:t>
      </w:r>
      <w:r w:rsidR="00BE6275" w:rsidRPr="00BD5A8D">
        <w:rPr>
          <w:rFonts w:ascii="Times New Roman" w:hAnsi="Times New Roman"/>
          <w:sz w:val="24"/>
          <w:szCs w:val="24"/>
        </w:rPr>
        <w:t>ормир</w:t>
      </w:r>
      <w:r w:rsidR="00470EE2">
        <w:rPr>
          <w:rFonts w:ascii="Times New Roman" w:hAnsi="Times New Roman"/>
          <w:sz w:val="24"/>
          <w:szCs w:val="24"/>
        </w:rPr>
        <w:t>овать коммуникативные и речевые навыки</w:t>
      </w:r>
      <w:r w:rsidR="00453B11">
        <w:rPr>
          <w:rFonts w:ascii="Times New Roman" w:hAnsi="Times New Roman"/>
          <w:sz w:val="24"/>
          <w:szCs w:val="24"/>
        </w:rPr>
        <w:t xml:space="preserve"> с </w:t>
      </w:r>
      <w:r w:rsidR="00BE6275" w:rsidRPr="00BD5A8D">
        <w:rPr>
          <w:rFonts w:ascii="Times New Roman" w:hAnsi="Times New Roman"/>
          <w:sz w:val="24"/>
          <w:szCs w:val="24"/>
        </w:rPr>
        <w:t>использованием средств вербальной и нев</w:t>
      </w:r>
      <w:r w:rsidR="00453B11">
        <w:rPr>
          <w:rFonts w:ascii="Times New Roman" w:hAnsi="Times New Roman"/>
          <w:sz w:val="24"/>
          <w:szCs w:val="24"/>
        </w:rPr>
        <w:t xml:space="preserve">ербальной коммуникации, умения </w:t>
      </w:r>
      <w:r w:rsidR="00BE6275" w:rsidRPr="00BD5A8D">
        <w:rPr>
          <w:rFonts w:ascii="Times New Roman" w:hAnsi="Times New Roman"/>
          <w:sz w:val="24"/>
          <w:szCs w:val="24"/>
        </w:rPr>
        <w:t>пользоваться ими в процессе социального взаимодействия</w:t>
      </w:r>
      <w:r w:rsidR="00A741D1" w:rsidRPr="00BD5A8D">
        <w:rPr>
          <w:rFonts w:ascii="Times New Roman" w:hAnsi="Times New Roman"/>
          <w:sz w:val="24"/>
          <w:szCs w:val="24"/>
        </w:rPr>
        <w:t>.</w:t>
      </w:r>
    </w:p>
    <w:p w14:paraId="5473F34C" w14:textId="77777777" w:rsidR="0010690C" w:rsidRPr="00F02D21" w:rsidRDefault="0010690C" w:rsidP="007D4D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21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7F498173" w14:textId="77777777" w:rsidR="00470EE2" w:rsidRDefault="0026410B" w:rsidP="007D4D3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как средства общения в контексте познания окружающего мира и личного опыта ребенка;</w:t>
      </w:r>
    </w:p>
    <w:p w14:paraId="41F8069F" w14:textId="77777777" w:rsidR="0036412E" w:rsidRPr="00BD5A8D" w:rsidRDefault="0036412E" w:rsidP="007D4D3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развитие графических навыков через работу с различными материалами, мелом, карандашом, ручкой, красками в ходе выполнения различных по характеру упражнений: рисование, раскрашивание, обведение и др.</w:t>
      </w:r>
      <w:r w:rsidR="00453B11">
        <w:rPr>
          <w:rFonts w:ascii="Times New Roman" w:hAnsi="Times New Roman"/>
          <w:sz w:val="24"/>
          <w:szCs w:val="24"/>
        </w:rPr>
        <w:t>;</w:t>
      </w:r>
    </w:p>
    <w:p w14:paraId="6322E6B0" w14:textId="77777777" w:rsidR="0036412E" w:rsidRPr="00BD5A8D" w:rsidRDefault="00176A72" w:rsidP="007D4D3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знакомство с режимом работы в тетради: письмо слева направо, рабочая строка, поля;</w:t>
      </w:r>
    </w:p>
    <w:p w14:paraId="4CF8E17A" w14:textId="77777777" w:rsidR="00CD3B28" w:rsidRPr="00BD5A8D" w:rsidRDefault="0026410B" w:rsidP="007D4D3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копирование с образца отдельных букв, слогов, или слов;</w:t>
      </w:r>
    </w:p>
    <w:p w14:paraId="02EEE29C" w14:textId="77777777" w:rsidR="00176A72" w:rsidRDefault="0026410B" w:rsidP="007D4D3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предпосылок к осмысленному чтению и письму</w:t>
      </w:r>
      <w:r w:rsidR="00CD3B28" w:rsidRPr="00BD5A8D">
        <w:rPr>
          <w:rFonts w:ascii="Times New Roman" w:hAnsi="Times New Roman"/>
          <w:sz w:val="24"/>
          <w:szCs w:val="24"/>
        </w:rPr>
        <w:t>;</w:t>
      </w:r>
    </w:p>
    <w:p w14:paraId="2178339F" w14:textId="77777777" w:rsidR="0026410B" w:rsidRPr="00BD5A8D" w:rsidRDefault="0026410B" w:rsidP="007D4D3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чтением и письмом на доступном уровне.</w:t>
      </w:r>
    </w:p>
    <w:p w14:paraId="1B61100A" w14:textId="77777777" w:rsidR="00F02D21" w:rsidRDefault="00F02D21" w:rsidP="00F02D2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3E2E495" w14:textId="77777777" w:rsidR="00450D91" w:rsidRPr="00D266FC" w:rsidRDefault="00450D91" w:rsidP="00450D91">
      <w:pPr>
        <w:pStyle w:val="6"/>
        <w:ind w:left="1571"/>
        <w:jc w:val="center"/>
        <w:rPr>
          <w:rFonts w:ascii="Times New Roman" w:hAnsi="Times New Roman"/>
          <w:b/>
          <w:bCs/>
          <w:i w:val="0"/>
          <w:color w:val="000000"/>
        </w:rPr>
      </w:pPr>
      <w:r w:rsidRPr="00827EF6">
        <w:rPr>
          <w:rFonts w:ascii="Times New Roman" w:hAnsi="Times New Roman"/>
          <w:b/>
          <w:bCs/>
          <w:i w:val="0"/>
          <w:color w:val="000000"/>
        </w:rPr>
        <w:t>Содержание учебного предмета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6353"/>
        <w:gridCol w:w="2544"/>
      </w:tblGrid>
      <w:tr w:rsidR="00496276" w:rsidRPr="00BD5A8D" w14:paraId="21DE03DC" w14:textId="77777777" w:rsidTr="00483279">
        <w:tc>
          <w:tcPr>
            <w:tcW w:w="6353" w:type="dxa"/>
          </w:tcPr>
          <w:p w14:paraId="3CCF855E" w14:textId="587682AA" w:rsidR="00496276" w:rsidRPr="00BD5A8D" w:rsidRDefault="00496276" w:rsidP="00496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2544" w:type="dxa"/>
          </w:tcPr>
          <w:p w14:paraId="003C3C32" w14:textId="1956B908" w:rsidR="00496276" w:rsidRPr="00BD5A8D" w:rsidRDefault="00496276" w:rsidP="004962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496276" w:rsidRPr="00BD5A8D" w14:paraId="485C4771" w14:textId="77777777" w:rsidTr="00C51FBF">
        <w:trPr>
          <w:trHeight w:val="406"/>
        </w:trPr>
        <w:tc>
          <w:tcPr>
            <w:tcW w:w="6353" w:type="dxa"/>
          </w:tcPr>
          <w:p w14:paraId="3A000E00" w14:textId="2EB94603" w:rsidR="00496276" w:rsidRPr="00C51FBF" w:rsidRDefault="00C51FBF" w:rsidP="00C51FBF">
            <w:pPr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Осень пришла – в школу пора!</w:t>
            </w:r>
          </w:p>
        </w:tc>
        <w:tc>
          <w:tcPr>
            <w:tcW w:w="2544" w:type="dxa"/>
          </w:tcPr>
          <w:p w14:paraId="5B32D683" w14:textId="74B3BF28" w:rsidR="00496276" w:rsidRPr="00BD5A8D" w:rsidRDefault="00C51FBF" w:rsidP="00C51F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 часов</w:t>
            </w:r>
          </w:p>
        </w:tc>
      </w:tr>
      <w:tr w:rsidR="00496276" w:rsidRPr="00BD5A8D" w14:paraId="72CC4719" w14:textId="77777777" w:rsidTr="00483279">
        <w:trPr>
          <w:trHeight w:val="225"/>
        </w:trPr>
        <w:tc>
          <w:tcPr>
            <w:tcW w:w="6353" w:type="dxa"/>
          </w:tcPr>
          <w:p w14:paraId="68AD260C" w14:textId="059CFABE" w:rsidR="00496276" w:rsidRPr="00C51FBF" w:rsidRDefault="00C51FBF" w:rsidP="00C51FBF">
            <w:pPr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Почитаем </w:t>
            </w:r>
            <w:r w:rsidR="007144B8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C51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поиграем</w:t>
            </w:r>
          </w:p>
        </w:tc>
        <w:tc>
          <w:tcPr>
            <w:tcW w:w="2544" w:type="dxa"/>
          </w:tcPr>
          <w:p w14:paraId="7F080C49" w14:textId="4FBA7896" w:rsidR="00496276" w:rsidRPr="00BD5A8D" w:rsidRDefault="00C51FBF" w:rsidP="00C51F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часов</w:t>
            </w:r>
          </w:p>
        </w:tc>
      </w:tr>
      <w:tr w:rsidR="00496276" w:rsidRPr="00BD5A8D" w14:paraId="6C718A16" w14:textId="77777777" w:rsidTr="00483279">
        <w:trPr>
          <w:trHeight w:val="165"/>
        </w:trPr>
        <w:tc>
          <w:tcPr>
            <w:tcW w:w="6353" w:type="dxa"/>
          </w:tcPr>
          <w:p w14:paraId="1FC66219" w14:textId="006A55F0" w:rsidR="00496276" w:rsidRPr="00C51FBF" w:rsidRDefault="00C51FBF" w:rsidP="00C51FBF">
            <w:pPr>
              <w:pStyle w:val="a3"/>
              <w:ind w:left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Животные рядом с нами</w:t>
            </w:r>
          </w:p>
        </w:tc>
        <w:tc>
          <w:tcPr>
            <w:tcW w:w="2544" w:type="dxa"/>
          </w:tcPr>
          <w:p w14:paraId="18AE2942" w14:textId="7117AF6A" w:rsidR="00496276" w:rsidRPr="00BD5A8D" w:rsidRDefault="00C51FBF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4962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496276" w:rsidRPr="00BD5A8D" w14:paraId="51AF3430" w14:textId="77777777" w:rsidTr="00C51FBF">
        <w:trPr>
          <w:trHeight w:val="322"/>
        </w:trPr>
        <w:tc>
          <w:tcPr>
            <w:tcW w:w="6353" w:type="dxa"/>
          </w:tcPr>
          <w:p w14:paraId="41993C04" w14:textId="1E013D6D" w:rsidR="00496276" w:rsidRPr="00C51FBF" w:rsidRDefault="00C51FBF" w:rsidP="00C51FBF">
            <w:pPr>
              <w:pStyle w:val="a3"/>
              <w:ind w:left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Ой ты, зимушка – зима!</w:t>
            </w:r>
          </w:p>
        </w:tc>
        <w:tc>
          <w:tcPr>
            <w:tcW w:w="2544" w:type="dxa"/>
          </w:tcPr>
          <w:p w14:paraId="2EA02B70" w14:textId="309E4D93" w:rsidR="00496276" w:rsidRPr="00BD5A8D" w:rsidRDefault="00C51FBF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часов</w:t>
            </w:r>
          </w:p>
        </w:tc>
      </w:tr>
      <w:tr w:rsidR="00C51FBF" w:rsidRPr="00BD5A8D" w14:paraId="5C826B0F" w14:textId="77777777" w:rsidTr="00C51FBF">
        <w:trPr>
          <w:trHeight w:val="97"/>
        </w:trPr>
        <w:tc>
          <w:tcPr>
            <w:tcW w:w="6353" w:type="dxa"/>
          </w:tcPr>
          <w:p w14:paraId="0837CC35" w14:textId="4E68895C" w:rsidR="00C51FBF" w:rsidRPr="00C51FBF" w:rsidRDefault="00C51FBF" w:rsidP="00C51FBF">
            <w:pPr>
              <w:pStyle w:val="a3"/>
              <w:ind w:left="0"/>
              <w:jc w:val="both"/>
              <w:rPr>
                <w:b/>
                <w:i/>
              </w:rPr>
            </w:pPr>
            <w:r w:rsidRPr="00C51FBF">
              <w:rPr>
                <w:rFonts w:eastAsia="Trebuchet MS"/>
                <w:b/>
                <w:i/>
              </w:rPr>
              <w:t>Что такое хорошо и что такое плохо</w:t>
            </w:r>
          </w:p>
        </w:tc>
        <w:tc>
          <w:tcPr>
            <w:tcW w:w="2544" w:type="dxa"/>
          </w:tcPr>
          <w:p w14:paraId="5FA1C7FF" w14:textId="1B6A6D22" w:rsidR="00C51FBF" w:rsidRDefault="00C51FBF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 часов</w:t>
            </w:r>
          </w:p>
        </w:tc>
      </w:tr>
      <w:tr w:rsidR="00C51FBF" w:rsidRPr="00BD5A8D" w14:paraId="67539B61" w14:textId="77777777" w:rsidTr="00C51FBF">
        <w:trPr>
          <w:trHeight w:val="182"/>
        </w:trPr>
        <w:tc>
          <w:tcPr>
            <w:tcW w:w="6353" w:type="dxa"/>
          </w:tcPr>
          <w:p w14:paraId="6FF56705" w14:textId="72DD1161" w:rsidR="00C51FBF" w:rsidRPr="00C51FBF" w:rsidRDefault="00C51FBF" w:rsidP="00C51FBF">
            <w:pPr>
              <w:rPr>
                <w:rFonts w:ascii="Times New Roman" w:hAnsi="Times New Roman"/>
                <w:b/>
                <w:i/>
              </w:rPr>
            </w:pPr>
            <w:r w:rsidRPr="00C51FBF">
              <w:rPr>
                <w:rFonts w:ascii="Times New Roman" w:hAnsi="Times New Roman"/>
                <w:b/>
                <w:i/>
              </w:rPr>
              <w:t>Чудесное рядом</w:t>
            </w:r>
          </w:p>
        </w:tc>
        <w:tc>
          <w:tcPr>
            <w:tcW w:w="2544" w:type="dxa"/>
          </w:tcPr>
          <w:p w14:paraId="347E2B65" w14:textId="4252D6A3" w:rsidR="00C51FBF" w:rsidRDefault="00C51FBF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 часов</w:t>
            </w:r>
          </w:p>
        </w:tc>
      </w:tr>
      <w:tr w:rsidR="00C51FBF" w:rsidRPr="00BD5A8D" w14:paraId="199E4C1A" w14:textId="77777777" w:rsidTr="00C51FBF">
        <w:trPr>
          <w:trHeight w:val="98"/>
        </w:trPr>
        <w:tc>
          <w:tcPr>
            <w:tcW w:w="6353" w:type="dxa"/>
          </w:tcPr>
          <w:p w14:paraId="36D0E4DA" w14:textId="6E16A14F" w:rsidR="00C51FBF" w:rsidRPr="00C51FBF" w:rsidRDefault="00C51FBF" w:rsidP="00C51FBF">
            <w:pPr>
              <w:rPr>
                <w:rFonts w:ascii="Times New Roman" w:hAnsi="Times New Roman"/>
                <w:b/>
                <w:i/>
              </w:rPr>
            </w:pPr>
            <w:r w:rsidRPr="00C51FBF">
              <w:rPr>
                <w:rFonts w:ascii="Times New Roman" w:hAnsi="Times New Roman"/>
                <w:b/>
                <w:i/>
              </w:rPr>
              <w:t>Весна идёт!</w:t>
            </w:r>
          </w:p>
        </w:tc>
        <w:tc>
          <w:tcPr>
            <w:tcW w:w="2544" w:type="dxa"/>
          </w:tcPr>
          <w:p w14:paraId="06E851FF" w14:textId="7537407E" w:rsidR="00C51FBF" w:rsidRDefault="00C51FBF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 часов</w:t>
            </w:r>
          </w:p>
        </w:tc>
      </w:tr>
      <w:tr w:rsidR="00C51FBF" w:rsidRPr="00BD5A8D" w14:paraId="67049F1B" w14:textId="77777777" w:rsidTr="00C51FBF">
        <w:trPr>
          <w:trHeight w:val="255"/>
        </w:trPr>
        <w:tc>
          <w:tcPr>
            <w:tcW w:w="6353" w:type="dxa"/>
          </w:tcPr>
          <w:p w14:paraId="5C9FD2FC" w14:textId="13836CF4" w:rsidR="00C51FBF" w:rsidRPr="00C51FBF" w:rsidRDefault="00C51FBF" w:rsidP="00C51FBF">
            <w:pPr>
              <w:rPr>
                <w:rFonts w:ascii="Times New Roman" w:hAnsi="Times New Roman"/>
                <w:b/>
                <w:i/>
              </w:rPr>
            </w:pPr>
            <w:r w:rsidRPr="00C51FBF">
              <w:rPr>
                <w:rFonts w:ascii="Times New Roman" w:hAnsi="Times New Roman"/>
                <w:b/>
                <w:i/>
              </w:rPr>
              <w:t>Лето красное</w:t>
            </w:r>
          </w:p>
        </w:tc>
        <w:tc>
          <w:tcPr>
            <w:tcW w:w="2544" w:type="dxa"/>
          </w:tcPr>
          <w:p w14:paraId="7A6DF2B2" w14:textId="599CA062" w:rsidR="00C51FBF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  часов</w:t>
            </w:r>
          </w:p>
        </w:tc>
      </w:tr>
      <w:tr w:rsidR="00C51FBF" w:rsidRPr="00BD5A8D" w14:paraId="2E83951A" w14:textId="77777777" w:rsidTr="00483279">
        <w:trPr>
          <w:trHeight w:val="2922"/>
        </w:trPr>
        <w:tc>
          <w:tcPr>
            <w:tcW w:w="6353" w:type="dxa"/>
          </w:tcPr>
          <w:p w14:paraId="7A2F4209" w14:textId="77777777" w:rsidR="00C51FBF" w:rsidRPr="00380C25" w:rsidRDefault="00C51FBF" w:rsidP="00483279">
            <w:pPr>
              <w:pStyle w:val="a3"/>
              <w:ind w:left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Звуки и буквы</w:t>
            </w:r>
          </w:p>
          <w:p w14:paraId="020553DA" w14:textId="77777777" w:rsidR="00C51FBF" w:rsidRPr="004B29A1" w:rsidRDefault="00C51FBF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Гласные и согласные.</w:t>
            </w:r>
          </w:p>
          <w:p w14:paraId="216E79FC" w14:textId="77777777" w:rsidR="00C51FBF" w:rsidRPr="004B29A1" w:rsidRDefault="00C51FBF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Различение слов, сходных по звуковому составу.</w:t>
            </w:r>
          </w:p>
          <w:p w14:paraId="264A7D56" w14:textId="77777777" w:rsidR="00C51FBF" w:rsidRPr="004B29A1" w:rsidRDefault="00C51FBF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  <w:p w14:paraId="12B70CFC" w14:textId="77777777" w:rsidR="00C51FBF" w:rsidRPr="004B29A1" w:rsidRDefault="00C51FBF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Слог.</w:t>
            </w:r>
          </w:p>
          <w:p w14:paraId="1379D0A1" w14:textId="77777777" w:rsidR="00C51FBF" w:rsidRPr="004B29A1" w:rsidRDefault="00C51FBF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согласные.</w:t>
            </w:r>
          </w:p>
          <w:p w14:paraId="434562FD" w14:textId="77777777" w:rsidR="00C51FBF" w:rsidRPr="004B29A1" w:rsidRDefault="00C51FBF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Шипящие и свистящие согласные.</w:t>
            </w:r>
          </w:p>
          <w:p w14:paraId="57F36E15" w14:textId="77777777" w:rsidR="00C51FBF" w:rsidRPr="004B29A1" w:rsidRDefault="00C51FBF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 слога.</w:t>
            </w:r>
          </w:p>
          <w:p w14:paraId="30D3043B" w14:textId="77777777" w:rsidR="00C51FBF" w:rsidRPr="004B29A1" w:rsidRDefault="00C51FBF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Твердые и мягкие согласные.</w:t>
            </w:r>
          </w:p>
          <w:p w14:paraId="51A5C5C2" w14:textId="2A5614CA" w:rsidR="00C51FBF" w:rsidRPr="004B29A1" w:rsidRDefault="00C51FBF" w:rsidP="004B29A1">
            <w:pPr>
              <w:jc w:val="both"/>
              <w:rPr>
                <w:b/>
                <w:i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Мягкий знак (ь) на конце слова.</w:t>
            </w:r>
          </w:p>
        </w:tc>
        <w:tc>
          <w:tcPr>
            <w:tcW w:w="2544" w:type="dxa"/>
          </w:tcPr>
          <w:p w14:paraId="6A3C46B2" w14:textId="77777777" w:rsidR="004B29A1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FA09511" w14:textId="6EF93A3E" w:rsidR="00C51FBF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  <w:r w:rsidR="00C51F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496276" w:rsidRPr="00BD5A8D" w14:paraId="35D24EF9" w14:textId="77777777" w:rsidTr="00483279">
        <w:trPr>
          <w:trHeight w:val="150"/>
        </w:trPr>
        <w:tc>
          <w:tcPr>
            <w:tcW w:w="6353" w:type="dxa"/>
          </w:tcPr>
          <w:p w14:paraId="35930A55" w14:textId="77777777" w:rsidR="00496276" w:rsidRDefault="00496276" w:rsidP="00483279">
            <w:pPr>
              <w:pStyle w:val="a3"/>
              <w:ind w:left="34"/>
              <w:jc w:val="both"/>
              <w:rPr>
                <w:b/>
                <w:i/>
              </w:rPr>
            </w:pPr>
            <w:r w:rsidRPr="00380C25">
              <w:rPr>
                <w:b/>
                <w:i/>
              </w:rPr>
              <w:t>Слово</w:t>
            </w:r>
            <w:r>
              <w:rPr>
                <w:b/>
                <w:i/>
              </w:rPr>
              <w:t xml:space="preserve">. </w:t>
            </w:r>
          </w:p>
          <w:p w14:paraId="65003724" w14:textId="77777777" w:rsidR="00496276" w:rsidRPr="004B29A1" w:rsidRDefault="00496276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Название предметов</w:t>
            </w:r>
          </w:p>
          <w:p w14:paraId="54505F3B" w14:textId="77777777" w:rsidR="00496276" w:rsidRPr="004B29A1" w:rsidRDefault="00496276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Большая буква в именах и фамилиях людей, кличках животных</w:t>
            </w:r>
          </w:p>
          <w:p w14:paraId="2A623DA4" w14:textId="77777777" w:rsidR="00496276" w:rsidRPr="004B29A1" w:rsidRDefault="00496276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lastRenderedPageBreak/>
              <w:t>Названия действий</w:t>
            </w:r>
          </w:p>
          <w:p w14:paraId="15E382F0" w14:textId="77777777" w:rsidR="00496276" w:rsidRPr="004B29A1" w:rsidRDefault="00496276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Предлоги</w:t>
            </w:r>
          </w:p>
          <w:p w14:paraId="5422FA2B" w14:textId="77777777" w:rsidR="00496276" w:rsidRPr="004B29A1" w:rsidRDefault="00496276" w:rsidP="004B2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A1">
              <w:rPr>
                <w:rFonts w:ascii="Times New Roman" w:hAnsi="Times New Roman"/>
                <w:sz w:val="24"/>
                <w:szCs w:val="24"/>
              </w:rPr>
              <w:t>Слова с непроверяемыми гласными</w:t>
            </w:r>
          </w:p>
        </w:tc>
        <w:tc>
          <w:tcPr>
            <w:tcW w:w="2544" w:type="dxa"/>
          </w:tcPr>
          <w:p w14:paraId="25710357" w14:textId="77777777" w:rsidR="004B29A1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CE41A50" w14:textId="77777777" w:rsidR="00496276" w:rsidRPr="00BD5A8D" w:rsidRDefault="00496276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 часов</w:t>
            </w:r>
          </w:p>
        </w:tc>
      </w:tr>
      <w:tr w:rsidR="007144B8" w:rsidRPr="00BD5A8D" w14:paraId="2257BBBC" w14:textId="77777777" w:rsidTr="00483279">
        <w:trPr>
          <w:trHeight w:val="150"/>
        </w:trPr>
        <w:tc>
          <w:tcPr>
            <w:tcW w:w="6353" w:type="dxa"/>
          </w:tcPr>
          <w:p w14:paraId="442987F0" w14:textId="1AC9CD20" w:rsidR="007144B8" w:rsidRPr="00380C25" w:rsidRDefault="007144B8" w:rsidP="00483279">
            <w:pPr>
              <w:pStyle w:val="a3"/>
              <w:ind w:left="34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Всего:</w:t>
            </w:r>
          </w:p>
        </w:tc>
        <w:tc>
          <w:tcPr>
            <w:tcW w:w="2544" w:type="dxa"/>
          </w:tcPr>
          <w:p w14:paraId="0850E46C" w14:textId="724C1101" w:rsidR="007144B8" w:rsidRDefault="007144B8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170 часов</w:t>
            </w:r>
          </w:p>
        </w:tc>
      </w:tr>
    </w:tbl>
    <w:p w14:paraId="63997B83" w14:textId="77777777" w:rsidR="00915E0A" w:rsidRPr="00586CEE" w:rsidRDefault="00915E0A" w:rsidP="00586C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243C31" w14:textId="77777777" w:rsidR="00F02D21" w:rsidRDefault="00F02D21" w:rsidP="00F02D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21146">
        <w:rPr>
          <w:rFonts w:ascii="Times New Roman" w:eastAsia="Calibri" w:hAnsi="Times New Roman"/>
          <w:b/>
          <w:bCs/>
          <w:sz w:val="24"/>
          <w:szCs w:val="24"/>
        </w:rPr>
        <w:t>Личностные и предметные результаты освоения учебног</w:t>
      </w:r>
      <w:r w:rsidR="0026410B">
        <w:rPr>
          <w:rFonts w:ascii="Times New Roman" w:eastAsia="Calibri" w:hAnsi="Times New Roman"/>
          <w:b/>
          <w:bCs/>
          <w:sz w:val="24"/>
          <w:szCs w:val="24"/>
        </w:rPr>
        <w:t>о предмета</w:t>
      </w:r>
    </w:p>
    <w:p w14:paraId="1325D0FC" w14:textId="77777777" w:rsidR="00586CEE" w:rsidRPr="00221146" w:rsidRDefault="00586CEE" w:rsidP="00F02D2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2CCF1B54" w14:textId="77777777" w:rsidR="00586CEE" w:rsidRPr="00BD5A8D" w:rsidRDefault="00586CEE" w:rsidP="007D4D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и предметные планируемые результаты освоения обучающимися АООП рассматриваются в качестве возможных (примерных), соответствующих индивидуальным возможностям и специфическим образовательным потребностям каждого обучающегося. </w:t>
      </w:r>
    </w:p>
    <w:p w14:paraId="20583FCE" w14:textId="77777777" w:rsidR="00586CEE" w:rsidRPr="00156B48" w:rsidRDefault="00586CEE" w:rsidP="007D4D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9837C6">
        <w:rPr>
          <w:rFonts w:ascii="Times New Roman" w:hAnsi="Times New Roman"/>
          <w:b/>
          <w:sz w:val="24"/>
          <w:szCs w:val="24"/>
        </w:rPr>
        <w:t>ичностные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АООП могут включать:</w:t>
      </w:r>
    </w:p>
    <w:p w14:paraId="749496F4" w14:textId="77777777" w:rsidR="00586CEE" w:rsidRPr="00BD5A8D" w:rsidRDefault="00586CE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14:paraId="036FF5AC" w14:textId="77777777" w:rsidR="00586CEE" w:rsidRPr="00BD5A8D" w:rsidRDefault="00586CE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окружающим;</w:t>
      </w:r>
    </w:p>
    <w:p w14:paraId="793071AA" w14:textId="77777777" w:rsidR="00586CEE" w:rsidRDefault="00586CE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социально ориентированного взгляда на ближайшее</w:t>
      </w:r>
      <w:r w:rsidRPr="00BD5A8D">
        <w:rPr>
          <w:rFonts w:ascii="Times New Roman" w:hAnsi="Times New Roman"/>
          <w:sz w:val="24"/>
          <w:szCs w:val="24"/>
        </w:rPr>
        <w:t xml:space="preserve"> окр</w:t>
      </w:r>
      <w:r>
        <w:rPr>
          <w:rFonts w:ascii="Times New Roman" w:hAnsi="Times New Roman"/>
          <w:sz w:val="24"/>
          <w:szCs w:val="24"/>
        </w:rPr>
        <w:t>ужение;</w:t>
      </w:r>
    </w:p>
    <w:p w14:paraId="52859113" w14:textId="77777777" w:rsidR="00586CEE" w:rsidRDefault="00586CE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адаптации в динамично изменяющемся и развивающемся мире;</w:t>
      </w:r>
    </w:p>
    <w:p w14:paraId="691B6BBA" w14:textId="77777777" w:rsidR="00586CEE" w:rsidRDefault="00586CEE" w:rsidP="00AE70D0">
      <w:pPr>
        <w:pStyle w:val="ab"/>
        <w:numPr>
          <w:ilvl w:val="0"/>
          <w:numId w:val="29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доступных социальных ролей, развитие мотивов учебной деятельности и формирование личностного смысла учения;</w:t>
      </w:r>
    </w:p>
    <w:p w14:paraId="5C00B900" w14:textId="77777777" w:rsidR="00586CEE" w:rsidRDefault="00586CE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22C62D90" w14:textId="77777777" w:rsidR="00586CEE" w:rsidRDefault="00586CE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14:paraId="27CEAAC1" w14:textId="77777777" w:rsidR="00586CEE" w:rsidRDefault="00586CE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14:paraId="3E7985DB" w14:textId="77777777" w:rsidR="00586CEE" w:rsidRDefault="00586CE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спорной ситуации;</w:t>
      </w:r>
    </w:p>
    <w:p w14:paraId="5710F0EF" w14:textId="77777777" w:rsidR="00586CEE" w:rsidRPr="00BD5A8D" w:rsidRDefault="00586CEE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3FF7DA84" w14:textId="176CA576" w:rsidR="00586CEE" w:rsidRDefault="00586CEE" w:rsidP="007D4D36">
      <w:pPr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586CEE">
        <w:rPr>
          <w:rFonts w:ascii="Times New Roman" w:eastAsia="Arial Unicode MS" w:hAnsi="Times New Roman"/>
          <w:iCs/>
          <w:sz w:val="24"/>
          <w:szCs w:val="24"/>
        </w:rPr>
        <w:t xml:space="preserve">Возможные </w:t>
      </w:r>
      <w:r w:rsidRPr="00586CEE">
        <w:rPr>
          <w:rFonts w:ascii="Times New Roman" w:eastAsia="Arial Unicode MS" w:hAnsi="Times New Roman"/>
          <w:b/>
          <w:iCs/>
          <w:sz w:val="24"/>
          <w:szCs w:val="24"/>
        </w:rPr>
        <w:t xml:space="preserve">предметные результаты </w:t>
      </w:r>
      <w:r w:rsidRPr="00586CEE">
        <w:rPr>
          <w:rFonts w:ascii="Times New Roman" w:eastAsia="Arial Unicode MS" w:hAnsi="Times New Roman"/>
          <w:iCs/>
          <w:sz w:val="24"/>
          <w:szCs w:val="24"/>
        </w:rPr>
        <w:t>освоения АООП</w:t>
      </w:r>
      <w:r w:rsidRPr="00586CEE">
        <w:rPr>
          <w:rFonts w:ascii="Times New Roman" w:eastAsia="Arial Unicode MS" w:hAnsi="Times New Roman"/>
          <w:sz w:val="24"/>
          <w:szCs w:val="24"/>
        </w:rPr>
        <w:t xml:space="preserve"> заносятся в СИПР с учётом индивидуальных возможностей и специфических образовательных потребностей обучающегося, а также специфики содержания предметных областей и конкретных учебных предметов:</w:t>
      </w:r>
    </w:p>
    <w:p w14:paraId="59EFBB34" w14:textId="77777777" w:rsidR="002D3316" w:rsidRPr="00380C25" w:rsidRDefault="002D3316" w:rsidP="00AE70D0">
      <w:pPr>
        <w:pStyle w:val="a3"/>
        <w:numPr>
          <w:ilvl w:val="0"/>
          <w:numId w:val="24"/>
        </w:numPr>
        <w:ind w:left="0" w:firstLine="567"/>
        <w:jc w:val="both"/>
      </w:pPr>
      <w:r w:rsidRPr="00380C25">
        <w:rPr>
          <w:rFonts w:eastAsiaTheme="minorHAnsi"/>
          <w:i/>
          <w:iCs/>
          <w:color w:val="000000"/>
          <w:lang w:eastAsia="en-US"/>
        </w:rPr>
        <w:t>Развитие речи как средства общения в контексте познания окружающего мира и личного опыта ребенка</w:t>
      </w:r>
      <w:r w:rsidRPr="00380C25">
        <w:rPr>
          <w:rFonts w:eastAsiaTheme="minorHAnsi"/>
          <w:color w:val="000000"/>
          <w:lang w:eastAsia="en-US"/>
        </w:rPr>
        <w:t>:</w:t>
      </w:r>
    </w:p>
    <w:p w14:paraId="5CED9FCB" w14:textId="77777777" w:rsidR="002D3316" w:rsidRPr="00380C25" w:rsidRDefault="002D3316" w:rsidP="00AE70D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380C25">
        <w:rPr>
          <w:rFonts w:eastAsiaTheme="minorHAnsi"/>
          <w:color w:val="000000"/>
          <w:lang w:eastAsia="en-US"/>
        </w:rPr>
        <w:t>умение использова</w:t>
      </w:r>
      <w:r>
        <w:rPr>
          <w:rFonts w:eastAsiaTheme="minorHAnsi"/>
          <w:color w:val="000000"/>
          <w:lang w:eastAsia="en-US"/>
        </w:rPr>
        <w:t>ть</w:t>
      </w:r>
      <w:r w:rsidRPr="00380C25">
        <w:rPr>
          <w:rFonts w:eastAsiaTheme="minorHAnsi"/>
          <w:color w:val="000000"/>
          <w:lang w:eastAsia="en-US"/>
        </w:rPr>
        <w:t xml:space="preserve"> усвоенн</w:t>
      </w:r>
      <w:r>
        <w:rPr>
          <w:rFonts w:eastAsiaTheme="minorHAnsi"/>
          <w:color w:val="000000"/>
          <w:lang w:eastAsia="en-US"/>
        </w:rPr>
        <w:t>ый</w:t>
      </w:r>
      <w:r w:rsidRPr="00380C25">
        <w:rPr>
          <w:rFonts w:eastAsiaTheme="minorHAnsi"/>
          <w:color w:val="000000"/>
          <w:lang w:eastAsia="en-US"/>
        </w:rPr>
        <w:t xml:space="preserve"> лексико-грамматическ</w:t>
      </w:r>
      <w:r>
        <w:rPr>
          <w:rFonts w:eastAsiaTheme="minorHAnsi"/>
          <w:color w:val="000000"/>
          <w:lang w:eastAsia="en-US"/>
        </w:rPr>
        <w:t>ий</w:t>
      </w:r>
      <w:r w:rsidRPr="00380C25">
        <w:rPr>
          <w:rFonts w:eastAsiaTheme="minorHAnsi"/>
          <w:color w:val="000000"/>
          <w:lang w:eastAsia="en-US"/>
        </w:rPr>
        <w:t xml:space="preserve"> материал в учебных и коммуникативных целях; </w:t>
      </w:r>
    </w:p>
    <w:p w14:paraId="231809C9" w14:textId="77777777" w:rsidR="002D3316" w:rsidRPr="00380C25" w:rsidRDefault="002D3316" w:rsidP="00AE70D0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380C25">
        <w:rPr>
          <w:rFonts w:eastAsiaTheme="minorHAnsi"/>
          <w:color w:val="000000"/>
          <w:lang w:eastAsia="en-US"/>
        </w:rPr>
        <w:t>понимание слов, обозначающих объекты и явления природы, объекты рукотворного мира и деятельность человека.</w:t>
      </w:r>
    </w:p>
    <w:p w14:paraId="6C3C3218" w14:textId="77777777" w:rsidR="002D3316" w:rsidRPr="00380C25" w:rsidRDefault="002D3316" w:rsidP="00AE70D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380C25">
        <w:rPr>
          <w:rFonts w:eastAsiaTheme="minorHAnsi"/>
          <w:i/>
          <w:iCs/>
          <w:color w:val="000000"/>
          <w:lang w:eastAsia="en-US"/>
        </w:rPr>
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задач:</w:t>
      </w:r>
    </w:p>
    <w:p w14:paraId="5C5AA6E5" w14:textId="77777777" w:rsidR="002D3316" w:rsidRPr="00380C25" w:rsidRDefault="002D3316" w:rsidP="00AE70D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380C25">
        <w:rPr>
          <w:rFonts w:eastAsiaTheme="minorHAnsi"/>
          <w:color w:val="000000"/>
          <w:lang w:eastAsia="en-US"/>
        </w:rPr>
        <w:t>мотивы коммуникации: познавательные интересы, общение и взаимодействие в разнообразных видах</w:t>
      </w:r>
      <w:r>
        <w:rPr>
          <w:rFonts w:eastAsiaTheme="minorHAnsi"/>
          <w:color w:val="000000"/>
          <w:lang w:eastAsia="en-US"/>
        </w:rPr>
        <w:t xml:space="preserve"> </w:t>
      </w:r>
      <w:r w:rsidRPr="00380C25">
        <w:rPr>
          <w:rFonts w:eastAsiaTheme="minorHAnsi"/>
          <w:color w:val="000000"/>
          <w:lang w:eastAsia="en-US"/>
        </w:rPr>
        <w:t>деятельности;</w:t>
      </w:r>
    </w:p>
    <w:p w14:paraId="1CC199DA" w14:textId="77777777" w:rsidR="002D3316" w:rsidRPr="00380C25" w:rsidRDefault="002D3316" w:rsidP="00AE70D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380C25">
        <w:rPr>
          <w:rFonts w:eastAsiaTheme="minorHAnsi"/>
          <w:color w:val="000000"/>
          <w:lang w:eastAsia="en-US"/>
        </w:rPr>
        <w:t xml:space="preserve">умение вступать в контакт, поддерживать и завершать его, соблюдение общепринятых правил коммуникации; </w:t>
      </w:r>
    </w:p>
    <w:p w14:paraId="4A3800EF" w14:textId="77777777" w:rsidR="002D3316" w:rsidRPr="00380C25" w:rsidRDefault="002D3316" w:rsidP="00AE70D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380C25">
        <w:rPr>
          <w:rFonts w:eastAsiaTheme="minorHAnsi"/>
          <w:color w:val="000000"/>
          <w:lang w:eastAsia="en-US"/>
        </w:rPr>
        <w:t>умение использовать средства альтернативной коммуникации в процессе общения</w:t>
      </w:r>
      <w:r>
        <w:rPr>
          <w:rFonts w:eastAsiaTheme="minorHAnsi"/>
          <w:color w:val="000000"/>
          <w:lang w:eastAsia="en-US"/>
        </w:rPr>
        <w:t>.</w:t>
      </w:r>
    </w:p>
    <w:p w14:paraId="6188A844" w14:textId="77777777" w:rsidR="002D3316" w:rsidRPr="00535E90" w:rsidRDefault="002D3316" w:rsidP="00AE70D0">
      <w:pPr>
        <w:pStyle w:val="a3"/>
        <w:numPr>
          <w:ilvl w:val="0"/>
          <w:numId w:val="24"/>
        </w:numPr>
        <w:ind w:left="928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        </w:t>
      </w:r>
      <w:r w:rsidRPr="00535E90">
        <w:rPr>
          <w:rFonts w:eastAsiaTheme="minorHAnsi"/>
          <w:i/>
          <w:iCs/>
          <w:lang w:eastAsia="en-US"/>
        </w:rPr>
        <w:t xml:space="preserve">Овладение доступными средствами </w:t>
      </w:r>
      <w:r>
        <w:rPr>
          <w:rFonts w:eastAsiaTheme="minorHAnsi"/>
          <w:i/>
          <w:iCs/>
          <w:lang w:eastAsia="en-US"/>
        </w:rPr>
        <w:t>коммуникации и общения – вербальными и невербальными:</w:t>
      </w:r>
    </w:p>
    <w:p w14:paraId="52AC1191" w14:textId="77777777" w:rsidR="002D3316" w:rsidRPr="00380C25" w:rsidRDefault="002D3316" w:rsidP="00AE70D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380C25">
        <w:rPr>
          <w:rFonts w:eastAsiaTheme="minorHAnsi"/>
          <w:color w:val="000000"/>
          <w:lang w:eastAsia="en-US"/>
        </w:rPr>
        <w:t xml:space="preserve">качество сформированности устной речи в соответствии с возрастными показаниями; </w:t>
      </w:r>
    </w:p>
    <w:p w14:paraId="2E2AD1DA" w14:textId="77777777" w:rsidR="002D3316" w:rsidRPr="00380C25" w:rsidRDefault="002D3316" w:rsidP="00AE70D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380C25">
        <w:rPr>
          <w:rFonts w:eastAsiaTheme="minorHAnsi"/>
          <w:color w:val="000000"/>
          <w:lang w:eastAsia="en-US"/>
        </w:rPr>
        <w:lastRenderedPageBreak/>
        <w:t>понимание обращенной речи, понимание смысла рисунков, фотографий, пиктограмм, других графических знаков;</w:t>
      </w:r>
    </w:p>
    <w:p w14:paraId="3BC15A6F" w14:textId="77777777" w:rsidR="002D3316" w:rsidRPr="00420E76" w:rsidRDefault="002D3316" w:rsidP="00AE70D0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153"/>
        <w:jc w:val="both"/>
        <w:rPr>
          <w:rFonts w:eastAsiaTheme="minorHAnsi"/>
          <w:lang w:eastAsia="en-US"/>
        </w:rPr>
      </w:pPr>
      <w:r w:rsidRPr="00420E76">
        <w:rPr>
          <w:rFonts w:eastAsiaTheme="minorHAnsi"/>
          <w:color w:val="000000"/>
          <w:lang w:eastAsia="en-US"/>
        </w:rPr>
        <w:t>умение пользоваться средствами альтернативной коммуникации</w:t>
      </w:r>
      <w:r>
        <w:rPr>
          <w:rFonts w:eastAsiaTheme="minorHAnsi"/>
          <w:color w:val="000000"/>
          <w:lang w:eastAsia="en-US"/>
        </w:rPr>
        <w:t>.</w:t>
      </w:r>
    </w:p>
    <w:p w14:paraId="03B71DAF" w14:textId="77777777" w:rsidR="002D3316" w:rsidRPr="00420E76" w:rsidRDefault="002D3316" w:rsidP="00AE70D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420E76">
        <w:rPr>
          <w:rFonts w:eastAsiaTheme="minorHAnsi"/>
          <w:i/>
          <w:iCs/>
          <w:lang w:eastAsia="en-US"/>
        </w:rPr>
        <w:t>Глобальное чтение в доступных ребенку пределах, понимание смысла узнаваемого слова</w:t>
      </w:r>
      <w:r>
        <w:rPr>
          <w:rFonts w:eastAsiaTheme="minorHAnsi"/>
          <w:i/>
          <w:iCs/>
          <w:lang w:eastAsia="en-US"/>
        </w:rPr>
        <w:t>.</w:t>
      </w:r>
    </w:p>
    <w:p w14:paraId="22FA6F62" w14:textId="77777777" w:rsidR="002D3316" w:rsidRPr="001450C7" w:rsidRDefault="002D3316" w:rsidP="00AE70D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80C25">
        <w:rPr>
          <w:rFonts w:eastAsiaTheme="minorHAnsi"/>
          <w:i/>
          <w:iCs/>
          <w:lang w:eastAsia="en-US"/>
        </w:rPr>
        <w:t>Развитие предпосылок к осмысленному чтению и письму, обучение чтению и письму</w:t>
      </w:r>
      <w:r w:rsidRPr="00380C25">
        <w:rPr>
          <w:rFonts w:eastAsiaTheme="minorHAnsi"/>
          <w:lang w:eastAsia="en-US"/>
        </w:rPr>
        <w:t>:</w:t>
      </w:r>
    </w:p>
    <w:p w14:paraId="7C8FCDE7" w14:textId="77777777" w:rsidR="002D3316" w:rsidRDefault="002D3316" w:rsidP="00AE70D0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различение гласных и согласных звуков и букв; ударных и безударных согласных звуков; оппозиционных согласных по звонкости – глухости, твердости – мягкости; </w:t>
      </w:r>
    </w:p>
    <w:p w14:paraId="33DB05D0" w14:textId="77777777" w:rsidR="002D3316" w:rsidRPr="001450C7" w:rsidRDefault="002D3316" w:rsidP="00AE70D0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деление слов на слоги для переноса;</w:t>
      </w:r>
    </w:p>
    <w:p w14:paraId="747ACFCE" w14:textId="77777777" w:rsidR="002D3316" w:rsidRDefault="002D3316" w:rsidP="00AE70D0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80C25">
        <w:rPr>
          <w:rFonts w:eastAsiaTheme="minorHAnsi"/>
          <w:lang w:eastAsia="en-US"/>
        </w:rPr>
        <w:t>копирование с образца отдельных букв, слогов, слов</w:t>
      </w:r>
      <w:r>
        <w:rPr>
          <w:rFonts w:eastAsiaTheme="minorHAnsi"/>
          <w:lang w:eastAsia="en-US"/>
        </w:rPr>
        <w:t>;</w:t>
      </w:r>
    </w:p>
    <w:p w14:paraId="26830A79" w14:textId="77777777" w:rsidR="002D3316" w:rsidRPr="00380C25" w:rsidRDefault="002D3316" w:rsidP="00AE70D0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A6800">
        <w:rPr>
          <w:sz w:val="23"/>
          <w:szCs w:val="23"/>
        </w:rPr>
        <w:t>списывание по слогам и целыми словами с рукописного и печатного текста с орфографическим проговариванием</w:t>
      </w:r>
      <w:r>
        <w:rPr>
          <w:sz w:val="23"/>
          <w:szCs w:val="23"/>
        </w:rPr>
        <w:t>.</w:t>
      </w:r>
    </w:p>
    <w:p w14:paraId="0C358885" w14:textId="77777777" w:rsidR="002D3316" w:rsidRDefault="002D3316" w:rsidP="00AE70D0">
      <w:pPr>
        <w:pStyle w:val="a3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380C25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Н</w:t>
      </w:r>
      <w:r w:rsidRPr="00380C25">
        <w:rPr>
          <w:rFonts w:eastAsiaTheme="minorHAnsi"/>
          <w:i/>
          <w:lang w:eastAsia="en-US"/>
        </w:rPr>
        <w:t>авыки чтения и письма.</w:t>
      </w:r>
    </w:p>
    <w:p w14:paraId="7CC31182" w14:textId="34CF656B" w:rsidR="002D3316" w:rsidRDefault="002D3316" w:rsidP="00AE70D0">
      <w:pPr>
        <w:pStyle w:val="a3"/>
        <w:numPr>
          <w:ilvl w:val="0"/>
          <w:numId w:val="31"/>
        </w:numPr>
        <w:shd w:val="clear" w:color="auto" w:fill="FFFFFF"/>
        <w:spacing w:after="255" w:line="270" w:lineRule="atLeast"/>
        <w:ind w:left="709" w:hanging="142"/>
        <w:rPr>
          <w:sz w:val="23"/>
          <w:szCs w:val="23"/>
        </w:rPr>
      </w:pPr>
      <w:r w:rsidRPr="00930B98">
        <w:rPr>
          <w:sz w:val="23"/>
          <w:szCs w:val="23"/>
        </w:rPr>
        <w:t xml:space="preserve">обозначение мягкости и твердости согласных звуков на письме гласными буквами и буквой </w:t>
      </w:r>
      <w:r>
        <w:rPr>
          <w:sz w:val="23"/>
          <w:szCs w:val="23"/>
        </w:rPr>
        <w:t>«</w:t>
      </w:r>
      <w:r w:rsidRPr="00930B98">
        <w:rPr>
          <w:sz w:val="23"/>
          <w:szCs w:val="23"/>
        </w:rPr>
        <w:t>ь</w:t>
      </w:r>
      <w:r w:rsidR="007144B8">
        <w:rPr>
          <w:sz w:val="23"/>
          <w:szCs w:val="23"/>
        </w:rPr>
        <w:t>»</w:t>
      </w:r>
      <w:r>
        <w:rPr>
          <w:sz w:val="23"/>
          <w:szCs w:val="23"/>
        </w:rPr>
        <w:t xml:space="preserve">» </w:t>
      </w:r>
      <w:r w:rsidRPr="00930B98">
        <w:rPr>
          <w:sz w:val="23"/>
          <w:szCs w:val="23"/>
        </w:rPr>
        <w:t>(после предварительной отработки)</w:t>
      </w:r>
      <w:r>
        <w:rPr>
          <w:sz w:val="23"/>
          <w:szCs w:val="23"/>
        </w:rPr>
        <w:t>;</w:t>
      </w:r>
    </w:p>
    <w:p w14:paraId="62839518" w14:textId="77777777" w:rsidR="002D3316" w:rsidRDefault="002D3316" w:rsidP="00AE70D0">
      <w:pPr>
        <w:pStyle w:val="a3"/>
        <w:numPr>
          <w:ilvl w:val="0"/>
          <w:numId w:val="31"/>
        </w:numPr>
        <w:shd w:val="clear" w:color="auto" w:fill="FFFFFF"/>
        <w:spacing w:after="255" w:line="270" w:lineRule="atLeast"/>
        <w:ind w:left="709" w:hanging="142"/>
        <w:rPr>
          <w:sz w:val="23"/>
          <w:szCs w:val="23"/>
        </w:rPr>
      </w:pPr>
      <w:r w:rsidRPr="00CA6800">
        <w:rPr>
          <w:sz w:val="23"/>
          <w:szCs w:val="23"/>
        </w:rPr>
        <w:t>дифференциация и подбор слов, обозначающих предметы, действия</w:t>
      </w:r>
      <w:r>
        <w:rPr>
          <w:sz w:val="23"/>
          <w:szCs w:val="23"/>
        </w:rPr>
        <w:t>;</w:t>
      </w:r>
    </w:p>
    <w:p w14:paraId="6CFBB712" w14:textId="77777777" w:rsidR="002D3316" w:rsidRPr="00930B98" w:rsidRDefault="002D3316" w:rsidP="00AE70D0">
      <w:pPr>
        <w:pStyle w:val="a3"/>
        <w:numPr>
          <w:ilvl w:val="0"/>
          <w:numId w:val="31"/>
        </w:numPr>
        <w:shd w:val="clear" w:color="auto" w:fill="FFFFFF"/>
        <w:spacing w:after="255" w:line="270" w:lineRule="atLeast"/>
        <w:ind w:left="567" w:firstLine="0"/>
        <w:rPr>
          <w:sz w:val="23"/>
          <w:szCs w:val="23"/>
        </w:rPr>
      </w:pPr>
      <w:r w:rsidRPr="00930B98">
        <w:rPr>
          <w:sz w:val="23"/>
          <w:szCs w:val="23"/>
        </w:rPr>
        <w:t>выделение из текста предложений на заданную тему;</w:t>
      </w:r>
    </w:p>
    <w:p w14:paraId="0FAB2953" w14:textId="77777777" w:rsidR="002D3316" w:rsidRPr="00930B98" w:rsidRDefault="002D3316" w:rsidP="00AE70D0">
      <w:pPr>
        <w:pStyle w:val="a3"/>
        <w:numPr>
          <w:ilvl w:val="0"/>
          <w:numId w:val="31"/>
        </w:numPr>
        <w:shd w:val="clear" w:color="auto" w:fill="FFFFFF"/>
        <w:spacing w:after="255" w:line="270" w:lineRule="atLeast"/>
        <w:ind w:left="709" w:hanging="142"/>
        <w:rPr>
          <w:sz w:val="23"/>
          <w:szCs w:val="23"/>
        </w:rPr>
      </w:pPr>
      <w:r w:rsidRPr="00930B98">
        <w:rPr>
          <w:sz w:val="23"/>
          <w:szCs w:val="23"/>
        </w:rPr>
        <w:t>участие в обсуждении темы текста и выбора заголовка к нему;</w:t>
      </w:r>
    </w:p>
    <w:p w14:paraId="345D0B54" w14:textId="77777777" w:rsidR="002D3316" w:rsidRPr="00930B98" w:rsidRDefault="002D3316" w:rsidP="00AE70D0">
      <w:pPr>
        <w:pStyle w:val="a3"/>
        <w:numPr>
          <w:ilvl w:val="0"/>
          <w:numId w:val="31"/>
        </w:numPr>
        <w:shd w:val="clear" w:color="auto" w:fill="FFFFFF"/>
        <w:spacing w:after="255" w:line="270" w:lineRule="atLeast"/>
        <w:ind w:left="709" w:hanging="142"/>
        <w:rPr>
          <w:sz w:val="23"/>
          <w:szCs w:val="23"/>
        </w:rPr>
      </w:pPr>
      <w:r w:rsidRPr="00930B98">
        <w:rPr>
          <w:sz w:val="23"/>
          <w:szCs w:val="23"/>
        </w:rPr>
        <w:t>осознанное и правильное чтение текста вслух по слогам и целыми словами;</w:t>
      </w:r>
    </w:p>
    <w:p w14:paraId="70885580" w14:textId="77777777" w:rsidR="002D3316" w:rsidRPr="00930B98" w:rsidRDefault="002D3316" w:rsidP="00AE70D0">
      <w:pPr>
        <w:pStyle w:val="a3"/>
        <w:numPr>
          <w:ilvl w:val="0"/>
          <w:numId w:val="31"/>
        </w:numPr>
        <w:shd w:val="clear" w:color="auto" w:fill="FFFFFF"/>
        <w:spacing w:after="255" w:line="270" w:lineRule="atLeast"/>
        <w:ind w:left="709" w:hanging="142"/>
        <w:rPr>
          <w:sz w:val="23"/>
          <w:szCs w:val="23"/>
        </w:rPr>
      </w:pPr>
      <w:r w:rsidRPr="00930B98">
        <w:rPr>
          <w:sz w:val="23"/>
          <w:szCs w:val="23"/>
        </w:rPr>
        <w:t>участие в коллективной работе по оценке поступков героев и событий;</w:t>
      </w:r>
    </w:p>
    <w:p w14:paraId="39451459" w14:textId="77777777" w:rsidR="002D3316" w:rsidRPr="00930B98" w:rsidRDefault="002D3316" w:rsidP="00AE70D0">
      <w:pPr>
        <w:pStyle w:val="a3"/>
        <w:numPr>
          <w:ilvl w:val="0"/>
          <w:numId w:val="31"/>
        </w:numPr>
        <w:shd w:val="clear" w:color="auto" w:fill="FFFFFF"/>
        <w:spacing w:after="255" w:line="270" w:lineRule="atLeast"/>
        <w:ind w:left="709" w:hanging="142"/>
        <w:rPr>
          <w:sz w:val="23"/>
          <w:szCs w:val="23"/>
        </w:rPr>
      </w:pPr>
      <w:r w:rsidRPr="00930B98">
        <w:rPr>
          <w:sz w:val="23"/>
          <w:szCs w:val="23"/>
        </w:rPr>
        <w:t>восприятие на слух сказок и рассказов; ответы на вопросы педагогического работника по их содержанию с опорой на иллюстративный материал;</w:t>
      </w:r>
    </w:p>
    <w:p w14:paraId="2A2A761F" w14:textId="77777777" w:rsidR="002D3316" w:rsidRPr="00647B11" w:rsidRDefault="002D3316" w:rsidP="00AE70D0">
      <w:pPr>
        <w:pStyle w:val="a3"/>
        <w:numPr>
          <w:ilvl w:val="0"/>
          <w:numId w:val="31"/>
        </w:numPr>
        <w:shd w:val="clear" w:color="auto" w:fill="FFFFFF"/>
        <w:spacing w:after="255" w:line="270" w:lineRule="atLeast"/>
        <w:ind w:left="709" w:hanging="142"/>
        <w:rPr>
          <w:sz w:val="23"/>
          <w:szCs w:val="23"/>
        </w:rPr>
      </w:pPr>
      <w:r w:rsidRPr="00647B11">
        <w:rPr>
          <w:sz w:val="23"/>
          <w:szCs w:val="23"/>
        </w:rPr>
        <w:t>выразительное произнесение чистоговорок, коротких стихотворений с опорой на образец чтения педагогического работника;</w:t>
      </w:r>
    </w:p>
    <w:p w14:paraId="3E14676D" w14:textId="1035567E" w:rsidR="002D3316" w:rsidRPr="002D3316" w:rsidRDefault="002D3316" w:rsidP="00AE70D0">
      <w:pPr>
        <w:pStyle w:val="a3"/>
        <w:numPr>
          <w:ilvl w:val="0"/>
          <w:numId w:val="31"/>
        </w:numPr>
        <w:shd w:val="clear" w:color="auto" w:fill="FFFFFF"/>
        <w:spacing w:line="270" w:lineRule="atLeast"/>
        <w:ind w:left="709" w:hanging="142"/>
        <w:rPr>
          <w:sz w:val="23"/>
          <w:szCs w:val="23"/>
        </w:rPr>
      </w:pPr>
      <w:r w:rsidRPr="00647B11">
        <w:rPr>
          <w:sz w:val="23"/>
          <w:szCs w:val="23"/>
        </w:rPr>
        <w:t>участие в беседах на темы, близкие личному опыту обучающегося</w:t>
      </w:r>
      <w:r>
        <w:rPr>
          <w:sz w:val="23"/>
          <w:szCs w:val="23"/>
        </w:rPr>
        <w:t>.</w:t>
      </w:r>
    </w:p>
    <w:p w14:paraId="3CACDF95" w14:textId="77777777" w:rsidR="00BF503E" w:rsidRPr="003D1B81" w:rsidRDefault="00374373" w:rsidP="007D4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1B81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обучении чтению и письму </w:t>
      </w:r>
      <w:r w:rsidRPr="003D1B81">
        <w:rPr>
          <w:rFonts w:ascii="Times New Roman" w:eastAsiaTheme="minorHAnsi" w:hAnsi="Times New Roman"/>
          <w:b/>
          <w:sz w:val="24"/>
          <w:szCs w:val="24"/>
          <w:lang w:eastAsia="en-US"/>
        </w:rPr>
        <w:t>можно использовать</w:t>
      </w:r>
      <w:r w:rsidRPr="003D1B81">
        <w:rPr>
          <w:rFonts w:ascii="Times New Roman" w:eastAsiaTheme="minorHAnsi" w:hAnsi="Times New Roman"/>
          <w:sz w:val="24"/>
          <w:szCs w:val="24"/>
          <w:lang w:eastAsia="en-US"/>
        </w:rPr>
        <w:t xml:space="preserve"> содержание соответствующих предметов АООП для обучающихся с умственной отсталостью </w:t>
      </w:r>
      <w:r w:rsidRPr="003D1B81">
        <w:rPr>
          <w:rFonts w:ascii="Times New Roman" w:eastAsiaTheme="minorHAnsi" w:hAnsi="Times New Roman"/>
          <w:b/>
          <w:sz w:val="24"/>
          <w:szCs w:val="24"/>
          <w:lang w:eastAsia="en-US"/>
        </w:rPr>
        <w:t>(вариант 1).</w:t>
      </w:r>
    </w:p>
    <w:p w14:paraId="5F1C7192" w14:textId="77777777" w:rsidR="006D77DB" w:rsidRPr="00380C25" w:rsidRDefault="006D77DB" w:rsidP="00E23E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F4B5DE3" w14:textId="0CB7E383" w:rsidR="0000688F" w:rsidRPr="006D77DB" w:rsidRDefault="006D77DB" w:rsidP="006D77D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F30FB">
        <w:rPr>
          <w:rFonts w:ascii="Times New Roman" w:hAnsi="Times New Roman"/>
          <w:sz w:val="24"/>
          <w:szCs w:val="24"/>
        </w:rPr>
        <w:t>ФАООП УО (вариант 2) определяет цель и задачи учебного предмета «</w:t>
      </w:r>
      <w:r>
        <w:rPr>
          <w:rFonts w:ascii="Times New Roman" w:hAnsi="Times New Roman"/>
          <w:b/>
          <w:bCs/>
          <w:sz w:val="24"/>
          <w:szCs w:val="24"/>
        </w:rPr>
        <w:t>Человек</w:t>
      </w:r>
      <w:r w:rsidRPr="000F30FB">
        <w:rPr>
          <w:rFonts w:ascii="Times New Roman" w:hAnsi="Times New Roman"/>
          <w:b/>
          <w:bCs/>
          <w:sz w:val="24"/>
          <w:szCs w:val="24"/>
        </w:rPr>
        <w:t>».</w:t>
      </w:r>
      <w:r w:rsidR="0000688F" w:rsidRPr="00BD5A8D">
        <w:rPr>
          <w:rFonts w:ascii="Times New Roman" w:hAnsi="Times New Roman"/>
          <w:b/>
          <w:bCs/>
        </w:rPr>
        <w:t xml:space="preserve"> </w:t>
      </w:r>
    </w:p>
    <w:p w14:paraId="695DAEA5" w14:textId="77777777" w:rsidR="00963B37" w:rsidRDefault="0010690C" w:rsidP="007D4D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13188">
        <w:rPr>
          <w:rFonts w:ascii="Times New Roman" w:hAnsi="Times New Roman"/>
          <w:b/>
          <w:sz w:val="24"/>
          <w:szCs w:val="24"/>
        </w:rPr>
        <w:t>Цель програ</w:t>
      </w:r>
      <w:r w:rsidR="00B021EC" w:rsidRPr="00613188">
        <w:rPr>
          <w:rFonts w:ascii="Times New Roman" w:hAnsi="Times New Roman"/>
          <w:b/>
          <w:sz w:val="24"/>
          <w:szCs w:val="24"/>
        </w:rPr>
        <w:t xml:space="preserve">ммы: </w:t>
      </w:r>
      <w:r w:rsidR="00267D3A">
        <w:rPr>
          <w:rFonts w:ascii="Times New Roman" w:hAnsi="Times New Roman"/>
          <w:color w:val="000000"/>
          <w:sz w:val="24"/>
          <w:szCs w:val="24"/>
        </w:rPr>
        <w:t>формировать представления</w:t>
      </w:r>
      <w:r w:rsidR="00182C26" w:rsidRPr="00BD5A8D">
        <w:rPr>
          <w:rFonts w:ascii="Times New Roman" w:hAnsi="Times New Roman"/>
          <w:color w:val="000000"/>
          <w:sz w:val="24"/>
          <w:szCs w:val="24"/>
        </w:rPr>
        <w:t xml:space="preserve"> о себе как «Я» и своем ближайшем окружении</w:t>
      </w:r>
      <w:r w:rsidR="0009401B" w:rsidRPr="00BD5A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C26" w:rsidRPr="00BD5A8D">
        <w:rPr>
          <w:rFonts w:ascii="Times New Roman" w:hAnsi="Times New Roman"/>
          <w:color w:val="000000"/>
          <w:sz w:val="24"/>
          <w:szCs w:val="24"/>
        </w:rPr>
        <w:t>и повышение уровня самостоятельности в процессе самообслуживания.</w:t>
      </w:r>
    </w:p>
    <w:p w14:paraId="4A01E055" w14:textId="77777777" w:rsidR="0010690C" w:rsidRPr="00963B37" w:rsidRDefault="0010690C" w:rsidP="007D4D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13188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45080867" w14:textId="77777777" w:rsidR="00A8064E" w:rsidRDefault="00A8064E" w:rsidP="007D4D36">
      <w:pPr>
        <w:widowControl w:val="0"/>
        <w:numPr>
          <w:ilvl w:val="0"/>
          <w:numId w:val="1"/>
        </w:numPr>
        <w:shd w:val="clear" w:color="auto" w:fill="FFFFFF"/>
        <w:tabs>
          <w:tab w:val="clear" w:pos="1073"/>
          <w:tab w:val="left" w:pos="569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себе как «Я», осознание общности и различий «Я» от других;</w:t>
      </w:r>
    </w:p>
    <w:p w14:paraId="603723FE" w14:textId="77777777" w:rsidR="00A8064E" w:rsidRDefault="00A8064E" w:rsidP="007D4D36">
      <w:pPr>
        <w:widowControl w:val="0"/>
        <w:numPr>
          <w:ilvl w:val="0"/>
          <w:numId w:val="1"/>
        </w:numPr>
        <w:shd w:val="clear" w:color="auto" w:fill="FFFFFF"/>
        <w:tabs>
          <w:tab w:val="clear" w:pos="1073"/>
          <w:tab w:val="left" w:pos="569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решать каждодневные жизненные задачи, связанные с удовлетворением первоочередных потребностей;</w:t>
      </w:r>
    </w:p>
    <w:p w14:paraId="3E6CB98A" w14:textId="77777777" w:rsidR="00A8064E" w:rsidRDefault="00A8064E" w:rsidP="007D4D36">
      <w:pPr>
        <w:widowControl w:val="0"/>
        <w:numPr>
          <w:ilvl w:val="0"/>
          <w:numId w:val="1"/>
        </w:numPr>
        <w:shd w:val="clear" w:color="auto" w:fill="FFFFFF"/>
        <w:tabs>
          <w:tab w:val="clear" w:pos="1073"/>
          <w:tab w:val="left" w:pos="569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поддерживать образ жизни, соответствующий возрасту, потребностям и ограничениям здоровья;</w:t>
      </w:r>
    </w:p>
    <w:p w14:paraId="6C16BD0B" w14:textId="77777777" w:rsidR="00A8064E" w:rsidRDefault="00827EF6" w:rsidP="007D4D36">
      <w:pPr>
        <w:widowControl w:val="0"/>
        <w:numPr>
          <w:ilvl w:val="0"/>
          <w:numId w:val="1"/>
        </w:numPr>
        <w:shd w:val="clear" w:color="auto" w:fill="FFFFFF"/>
        <w:tabs>
          <w:tab w:val="clear" w:pos="1073"/>
          <w:tab w:val="left" w:pos="569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064E">
        <w:rPr>
          <w:rFonts w:ascii="Times New Roman" w:hAnsi="Times New Roman"/>
          <w:sz w:val="24"/>
          <w:szCs w:val="24"/>
        </w:rPr>
        <w:t>оддерживать режим дня с необходимыми оздоровительными процедурами;</w:t>
      </w:r>
    </w:p>
    <w:p w14:paraId="3F5F4E00" w14:textId="77777777" w:rsidR="0010690C" w:rsidRPr="00BD5A8D" w:rsidRDefault="00827EF6" w:rsidP="007D4D36">
      <w:pPr>
        <w:widowControl w:val="0"/>
        <w:numPr>
          <w:ilvl w:val="0"/>
          <w:numId w:val="1"/>
        </w:numPr>
        <w:shd w:val="clear" w:color="auto" w:fill="FFFFFF"/>
        <w:tabs>
          <w:tab w:val="clear" w:pos="1073"/>
          <w:tab w:val="left" w:pos="569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064E">
        <w:rPr>
          <w:rFonts w:ascii="Times New Roman" w:hAnsi="Times New Roman"/>
          <w:sz w:val="24"/>
          <w:szCs w:val="24"/>
        </w:rPr>
        <w:t>редставления о своей семье, взаимоотношениях в семье.</w:t>
      </w:r>
    </w:p>
    <w:p w14:paraId="54DD5FBF" w14:textId="77777777" w:rsidR="00450D91" w:rsidRPr="0075547F" w:rsidRDefault="00450D91" w:rsidP="00450D91">
      <w:pPr>
        <w:pStyle w:val="6"/>
        <w:ind w:firstLine="851"/>
        <w:jc w:val="center"/>
        <w:rPr>
          <w:rFonts w:ascii="Times New Roman" w:hAnsi="Times New Roman"/>
          <w:b/>
          <w:bCs/>
          <w:i w:val="0"/>
          <w:color w:val="auto"/>
        </w:rPr>
      </w:pPr>
      <w:r w:rsidRPr="0075547F">
        <w:rPr>
          <w:rFonts w:ascii="Times New Roman" w:hAnsi="Times New Roman"/>
          <w:b/>
          <w:bCs/>
          <w:i w:val="0"/>
          <w:color w:val="auto"/>
        </w:rPr>
        <w:t>Содержание учебного предмета</w:t>
      </w:r>
    </w:p>
    <w:p w14:paraId="4BAF049E" w14:textId="77777777" w:rsidR="00450D91" w:rsidRPr="0075547F" w:rsidRDefault="00450D91" w:rsidP="00450D91">
      <w:pPr>
        <w:spacing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4096"/>
        <w:gridCol w:w="4659"/>
      </w:tblGrid>
      <w:tr w:rsidR="004B29A1" w:rsidRPr="00BD5A8D" w14:paraId="4C49C961" w14:textId="77777777" w:rsidTr="004B29A1">
        <w:tc>
          <w:tcPr>
            <w:tcW w:w="4096" w:type="dxa"/>
          </w:tcPr>
          <w:p w14:paraId="0283BC2C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4659" w:type="dxa"/>
          </w:tcPr>
          <w:p w14:paraId="12D68F72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4B29A1" w:rsidRPr="00BD5A8D" w14:paraId="7F3B0C81" w14:textId="77777777" w:rsidTr="004B29A1">
        <w:trPr>
          <w:trHeight w:val="256"/>
        </w:trPr>
        <w:tc>
          <w:tcPr>
            <w:tcW w:w="4096" w:type="dxa"/>
          </w:tcPr>
          <w:p w14:paraId="5B815381" w14:textId="77777777" w:rsidR="004B29A1" w:rsidRPr="00BD5A8D" w:rsidRDefault="004B29A1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 и моё тело</w:t>
            </w:r>
          </w:p>
        </w:tc>
        <w:tc>
          <w:tcPr>
            <w:tcW w:w="4659" w:type="dxa"/>
          </w:tcPr>
          <w:p w14:paraId="0B6D67FD" w14:textId="12B0C1D9" w:rsidR="004B29A1" w:rsidRPr="00BD5A8D" w:rsidRDefault="004B29A1" w:rsidP="004B29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209AABB6" w14:textId="77777777" w:rsidTr="004B29A1">
        <w:trPr>
          <w:trHeight w:val="225"/>
        </w:trPr>
        <w:tc>
          <w:tcPr>
            <w:tcW w:w="4096" w:type="dxa"/>
          </w:tcPr>
          <w:p w14:paraId="325CF9AB" w14:textId="77777777" w:rsidR="004B29A1" w:rsidRPr="00B550AF" w:rsidRDefault="004B29A1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 ближайшее окружение </w:t>
            </w:r>
          </w:p>
        </w:tc>
        <w:tc>
          <w:tcPr>
            <w:tcW w:w="4659" w:type="dxa"/>
          </w:tcPr>
          <w:p w14:paraId="33E2D88F" w14:textId="788DE6D9" w:rsidR="004B29A1" w:rsidRPr="00BD5A8D" w:rsidRDefault="00AE70D0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4B2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B29A1"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="004B29A1"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5FB3B1B8" w14:textId="77777777" w:rsidTr="004B29A1">
        <w:trPr>
          <w:trHeight w:val="165"/>
        </w:trPr>
        <w:tc>
          <w:tcPr>
            <w:tcW w:w="4096" w:type="dxa"/>
          </w:tcPr>
          <w:p w14:paraId="46EC69C7" w14:textId="77777777" w:rsidR="004B29A1" w:rsidRPr="00BD5A8D" w:rsidRDefault="004B29A1" w:rsidP="00483279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4659" w:type="dxa"/>
          </w:tcPr>
          <w:p w14:paraId="76A2D433" w14:textId="400F2D0E" w:rsidR="004B29A1" w:rsidRPr="00BD5A8D" w:rsidRDefault="00AE70D0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  <w:r w:rsidR="004B29A1"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="004B29A1"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267590DA" w14:textId="77777777" w:rsidTr="004B29A1">
        <w:trPr>
          <w:trHeight w:val="240"/>
        </w:trPr>
        <w:tc>
          <w:tcPr>
            <w:tcW w:w="4096" w:type="dxa"/>
          </w:tcPr>
          <w:p w14:paraId="58FF9972" w14:textId="77777777" w:rsidR="004B29A1" w:rsidRPr="00BD5A8D" w:rsidRDefault="004B29A1" w:rsidP="00483279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Безопасное поведение</w:t>
            </w:r>
          </w:p>
        </w:tc>
        <w:tc>
          <w:tcPr>
            <w:tcW w:w="4659" w:type="dxa"/>
          </w:tcPr>
          <w:p w14:paraId="60AEA179" w14:textId="5ED3B6F4" w:rsidR="004B29A1" w:rsidRPr="00BD5A8D" w:rsidRDefault="00AE70D0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4B2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B29A1"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="004B29A1"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39040EB1" w14:textId="77777777" w:rsidTr="004B29A1">
        <w:trPr>
          <w:trHeight w:val="375"/>
        </w:trPr>
        <w:tc>
          <w:tcPr>
            <w:tcW w:w="4096" w:type="dxa"/>
          </w:tcPr>
          <w:p w14:paraId="24BDC7F3" w14:textId="77777777" w:rsidR="004B29A1" w:rsidRPr="00BD5A8D" w:rsidRDefault="004B29A1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Обращение с одеждой и обувью</w:t>
            </w:r>
          </w:p>
        </w:tc>
        <w:tc>
          <w:tcPr>
            <w:tcW w:w="4659" w:type="dxa"/>
          </w:tcPr>
          <w:p w14:paraId="1FAC88AD" w14:textId="7AC62669" w:rsidR="004B29A1" w:rsidRPr="00BD5A8D" w:rsidRDefault="00AE70D0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4B2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B29A1"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="004B29A1"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7B4001D2" w14:textId="77777777" w:rsidTr="004B29A1">
        <w:trPr>
          <w:trHeight w:val="308"/>
        </w:trPr>
        <w:tc>
          <w:tcPr>
            <w:tcW w:w="4096" w:type="dxa"/>
          </w:tcPr>
          <w:p w14:paraId="067285C1" w14:textId="77777777" w:rsidR="004B29A1" w:rsidRPr="00BD5A8D" w:rsidRDefault="004B29A1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Питание человека</w:t>
            </w:r>
          </w:p>
        </w:tc>
        <w:tc>
          <w:tcPr>
            <w:tcW w:w="4659" w:type="dxa"/>
          </w:tcPr>
          <w:p w14:paraId="7281DE74" w14:textId="56FA40D3" w:rsidR="004B29A1" w:rsidRPr="00BD5A8D" w:rsidRDefault="00AE70D0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4B2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B29A1"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="004B29A1"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2793BF55" w14:textId="77777777" w:rsidTr="004B29A1">
        <w:trPr>
          <w:trHeight w:val="270"/>
        </w:trPr>
        <w:tc>
          <w:tcPr>
            <w:tcW w:w="4096" w:type="dxa"/>
          </w:tcPr>
          <w:p w14:paraId="58FE158E" w14:textId="77777777" w:rsidR="004B29A1" w:rsidRPr="00BD5A8D" w:rsidRDefault="004B29A1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659" w:type="dxa"/>
          </w:tcPr>
          <w:p w14:paraId="268DC38D" w14:textId="6C423243" w:rsidR="004B29A1" w:rsidRPr="00BD5A8D" w:rsidRDefault="00AE70D0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="004B2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B29A1"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</w:tr>
      <w:tr w:rsidR="007144B8" w:rsidRPr="00BD5A8D" w14:paraId="43DCB95C" w14:textId="77777777" w:rsidTr="004B29A1">
        <w:trPr>
          <w:trHeight w:val="270"/>
        </w:trPr>
        <w:tc>
          <w:tcPr>
            <w:tcW w:w="4096" w:type="dxa"/>
          </w:tcPr>
          <w:p w14:paraId="62A17621" w14:textId="05BFDA5D" w:rsidR="007144B8" w:rsidRPr="00BD5A8D" w:rsidRDefault="007144B8" w:rsidP="004832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59" w:type="dxa"/>
          </w:tcPr>
          <w:p w14:paraId="673DAB2D" w14:textId="13729297" w:rsidR="007144B8" w:rsidRDefault="007144B8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 часа</w:t>
            </w:r>
          </w:p>
        </w:tc>
      </w:tr>
    </w:tbl>
    <w:p w14:paraId="2ECAEBA8" w14:textId="77777777" w:rsidR="00963B37" w:rsidRPr="00221146" w:rsidRDefault="00963B37" w:rsidP="00450D9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39BF66C5" w14:textId="77777777" w:rsidR="00634201" w:rsidRPr="00827EF6" w:rsidRDefault="00634201" w:rsidP="00B021EC">
      <w:pPr>
        <w:tabs>
          <w:tab w:val="left" w:pos="4920"/>
        </w:tabs>
        <w:jc w:val="center"/>
        <w:rPr>
          <w:rFonts w:ascii="Times New Roman" w:hAnsi="Times New Roman"/>
          <w:b/>
          <w:sz w:val="24"/>
          <w:szCs w:val="24"/>
        </w:rPr>
      </w:pPr>
      <w:r w:rsidRPr="00827EF6">
        <w:rPr>
          <w:rFonts w:ascii="Times New Roman" w:hAnsi="Times New Roman"/>
          <w:b/>
          <w:sz w:val="24"/>
          <w:szCs w:val="24"/>
        </w:rPr>
        <w:t>Личностные и предметные результаты</w:t>
      </w:r>
      <w:r w:rsidR="0075547F">
        <w:rPr>
          <w:rFonts w:ascii="Times New Roman" w:hAnsi="Times New Roman"/>
          <w:b/>
          <w:sz w:val="24"/>
          <w:szCs w:val="24"/>
        </w:rPr>
        <w:t xml:space="preserve"> </w:t>
      </w:r>
      <w:r w:rsidR="0075547F" w:rsidRPr="00221146">
        <w:rPr>
          <w:rFonts w:ascii="Times New Roman" w:eastAsia="Calibri" w:hAnsi="Times New Roman"/>
          <w:b/>
          <w:bCs/>
          <w:sz w:val="24"/>
          <w:szCs w:val="24"/>
        </w:rPr>
        <w:t>освоения учебног</w:t>
      </w:r>
      <w:r w:rsidR="0075547F">
        <w:rPr>
          <w:rFonts w:ascii="Times New Roman" w:eastAsia="Calibri" w:hAnsi="Times New Roman"/>
          <w:b/>
          <w:bCs/>
          <w:sz w:val="24"/>
          <w:szCs w:val="24"/>
        </w:rPr>
        <w:t>о предмета</w:t>
      </w:r>
    </w:p>
    <w:p w14:paraId="7ED66C21" w14:textId="77777777" w:rsidR="00827EF6" w:rsidRPr="00BD5A8D" w:rsidRDefault="00827EF6" w:rsidP="007D4D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и предметные планируемые результаты освоения обучающимися АООП рассматриваются в качестве возможных (примерных), соответствующих индивидуальным возможностям и специфическим образовательным потребностям каждого обучающегося. </w:t>
      </w:r>
    </w:p>
    <w:p w14:paraId="02FF22A8" w14:textId="77777777" w:rsidR="00827EF6" w:rsidRPr="00156B48" w:rsidRDefault="00827EF6" w:rsidP="007D4D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9837C6">
        <w:rPr>
          <w:rFonts w:ascii="Times New Roman" w:hAnsi="Times New Roman"/>
          <w:b/>
          <w:sz w:val="24"/>
          <w:szCs w:val="24"/>
        </w:rPr>
        <w:t>ичностные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АООП могут включать:</w:t>
      </w:r>
    </w:p>
    <w:p w14:paraId="10E13378" w14:textId="77777777" w:rsidR="00827EF6" w:rsidRPr="00BD5A8D" w:rsidRDefault="00827EF6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14:paraId="2A802B0F" w14:textId="77777777" w:rsidR="00827EF6" w:rsidRPr="00BD5A8D" w:rsidRDefault="00827EF6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окружающим;</w:t>
      </w:r>
    </w:p>
    <w:p w14:paraId="1200AC3A" w14:textId="77777777" w:rsidR="00827EF6" w:rsidRDefault="00827EF6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социально ориентированного взгляда на ближайшее</w:t>
      </w:r>
      <w:r w:rsidRPr="00BD5A8D">
        <w:rPr>
          <w:rFonts w:ascii="Times New Roman" w:hAnsi="Times New Roman"/>
          <w:sz w:val="24"/>
          <w:szCs w:val="24"/>
        </w:rPr>
        <w:t xml:space="preserve"> окр</w:t>
      </w:r>
      <w:r>
        <w:rPr>
          <w:rFonts w:ascii="Times New Roman" w:hAnsi="Times New Roman"/>
          <w:sz w:val="24"/>
          <w:szCs w:val="24"/>
        </w:rPr>
        <w:t>ужение;</w:t>
      </w:r>
    </w:p>
    <w:p w14:paraId="3EDBF560" w14:textId="77777777" w:rsidR="00827EF6" w:rsidRDefault="00827EF6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адаптации в динамично изменяющемся и развивающемся мире;</w:t>
      </w:r>
    </w:p>
    <w:p w14:paraId="17614895" w14:textId="77777777" w:rsidR="00827EF6" w:rsidRDefault="00827EF6" w:rsidP="00AE70D0">
      <w:pPr>
        <w:pStyle w:val="ab"/>
        <w:numPr>
          <w:ilvl w:val="0"/>
          <w:numId w:val="29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доступных социальных ролей, развитие мотивов учебной деятельности и формирование личностного смысла учения;</w:t>
      </w:r>
    </w:p>
    <w:p w14:paraId="0A2A3467" w14:textId="77777777" w:rsidR="00827EF6" w:rsidRDefault="00827EF6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102916B5" w14:textId="77777777" w:rsidR="00827EF6" w:rsidRDefault="00827EF6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14:paraId="1358D594" w14:textId="77777777" w:rsidR="00827EF6" w:rsidRDefault="00827EF6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14:paraId="52064E9B" w14:textId="77777777" w:rsidR="00827EF6" w:rsidRDefault="00827EF6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спорной ситуации;</w:t>
      </w:r>
    </w:p>
    <w:p w14:paraId="570260DB" w14:textId="77777777" w:rsidR="00827EF6" w:rsidRPr="00827EF6" w:rsidRDefault="00827EF6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114A9584" w14:textId="613DCC39" w:rsidR="00827EF6" w:rsidRDefault="00827EF6" w:rsidP="007D4D36">
      <w:pPr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586CEE">
        <w:rPr>
          <w:rFonts w:ascii="Times New Roman" w:eastAsia="Arial Unicode MS" w:hAnsi="Times New Roman"/>
          <w:iCs/>
          <w:sz w:val="24"/>
          <w:szCs w:val="24"/>
        </w:rPr>
        <w:t xml:space="preserve">Возможные </w:t>
      </w:r>
      <w:r w:rsidRPr="00586CEE">
        <w:rPr>
          <w:rFonts w:ascii="Times New Roman" w:eastAsia="Arial Unicode MS" w:hAnsi="Times New Roman"/>
          <w:b/>
          <w:iCs/>
          <w:sz w:val="24"/>
          <w:szCs w:val="24"/>
        </w:rPr>
        <w:t xml:space="preserve">предметные результаты </w:t>
      </w:r>
      <w:r w:rsidRPr="00586CEE">
        <w:rPr>
          <w:rFonts w:ascii="Times New Roman" w:eastAsia="Arial Unicode MS" w:hAnsi="Times New Roman"/>
          <w:iCs/>
          <w:sz w:val="24"/>
          <w:szCs w:val="24"/>
        </w:rPr>
        <w:t>освоения АООП</w:t>
      </w:r>
      <w:r w:rsidRPr="00586CEE">
        <w:rPr>
          <w:rFonts w:ascii="Times New Roman" w:eastAsia="Arial Unicode MS" w:hAnsi="Times New Roman"/>
          <w:sz w:val="24"/>
          <w:szCs w:val="24"/>
        </w:rPr>
        <w:t xml:space="preserve"> заносятся в СИПР с учётом индивидуальных возможностей и специфических образовательных потребностей обучающегося, а также специфики содержания предметных областей и конкретных учебных предметов:</w:t>
      </w:r>
    </w:p>
    <w:p w14:paraId="6E3B1601" w14:textId="77777777" w:rsidR="006D77DB" w:rsidRPr="00765CA0" w:rsidRDefault="006D77DB" w:rsidP="00AE70D0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color w:val="000000"/>
          <w:lang w:eastAsia="en-US"/>
        </w:rPr>
      </w:pPr>
      <w:r w:rsidRPr="00765CA0">
        <w:rPr>
          <w:rFonts w:eastAsiaTheme="minorHAnsi"/>
          <w:i/>
          <w:iCs/>
          <w:color w:val="000000"/>
          <w:lang w:eastAsia="en-US"/>
        </w:rPr>
        <w:t xml:space="preserve">Представление о себе как «Я», осознание общности и различий «Я» от других: </w:t>
      </w:r>
    </w:p>
    <w:p w14:paraId="6BC814C1" w14:textId="77777777" w:rsidR="006D77DB" w:rsidRPr="00765CA0" w:rsidRDefault="006D77DB" w:rsidP="00AE70D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18"/>
        <w:ind w:left="0" w:firstLine="567"/>
        <w:jc w:val="both"/>
        <w:rPr>
          <w:rFonts w:eastAsiaTheme="minorHAnsi"/>
          <w:lang w:eastAsia="en-US"/>
        </w:rPr>
      </w:pPr>
      <w:r w:rsidRPr="00765CA0">
        <w:rPr>
          <w:rFonts w:eastAsiaTheme="minorHAnsi"/>
          <w:lang w:eastAsia="en-US"/>
        </w:rPr>
        <w:t xml:space="preserve">умение сообщать общие сведения о себе: имя, фамилия, возраст, пол, место жительства, интересы; </w:t>
      </w:r>
    </w:p>
    <w:p w14:paraId="75D11BA2" w14:textId="77777777" w:rsidR="006D77DB" w:rsidRPr="00765CA0" w:rsidRDefault="006D77DB" w:rsidP="00AE70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65CA0">
        <w:rPr>
          <w:rFonts w:eastAsiaTheme="minorHAnsi"/>
          <w:lang w:eastAsia="en-US"/>
        </w:rPr>
        <w:t xml:space="preserve">представления о возрастных изменениях человека, адекватное отношение к своим возрастным изменениям. </w:t>
      </w:r>
    </w:p>
    <w:p w14:paraId="721E08DD" w14:textId="77777777" w:rsidR="006D77DB" w:rsidRDefault="006D77DB" w:rsidP="00AE70D0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765CA0">
        <w:rPr>
          <w:rFonts w:eastAsiaTheme="minorHAnsi"/>
          <w:i/>
          <w:iCs/>
          <w:lang w:eastAsia="en-US"/>
        </w:rPr>
        <w:t>Умение решать каждодневные жизненные задачи, связанные с удовлетворением первоочередных потребностей</w:t>
      </w:r>
      <w:r>
        <w:rPr>
          <w:rFonts w:eastAsiaTheme="minorHAnsi"/>
          <w:i/>
          <w:lang w:eastAsia="en-US"/>
        </w:rPr>
        <w:t>:</w:t>
      </w:r>
      <w:r w:rsidRPr="00765CA0">
        <w:rPr>
          <w:rFonts w:eastAsiaTheme="minorHAnsi"/>
          <w:i/>
          <w:lang w:eastAsia="en-US"/>
        </w:rPr>
        <w:t xml:space="preserve"> </w:t>
      </w:r>
    </w:p>
    <w:p w14:paraId="0546FF99" w14:textId="77777777" w:rsidR="006D77DB" w:rsidRPr="00765CA0" w:rsidRDefault="006D77DB" w:rsidP="00AE70D0">
      <w:pPr>
        <w:pStyle w:val="a3"/>
        <w:numPr>
          <w:ilvl w:val="0"/>
          <w:numId w:val="32"/>
        </w:numPr>
        <w:autoSpaceDE w:val="0"/>
        <w:autoSpaceDN w:val="0"/>
        <w:adjustRightInd w:val="0"/>
        <w:ind w:left="567" w:firstLine="0"/>
        <w:jc w:val="both"/>
        <w:rPr>
          <w:rFonts w:eastAsiaTheme="minorHAnsi"/>
          <w:i/>
          <w:lang w:eastAsia="en-US"/>
        </w:rPr>
      </w:pPr>
      <w:r w:rsidRPr="00CA6800">
        <w:rPr>
          <w:sz w:val="23"/>
          <w:szCs w:val="23"/>
        </w:rPr>
        <w:t>знание требований к режиму дня обучающегося и понимание необходимости его выполнения</w:t>
      </w:r>
      <w:r>
        <w:rPr>
          <w:sz w:val="23"/>
          <w:szCs w:val="23"/>
        </w:rPr>
        <w:t>.</w:t>
      </w:r>
    </w:p>
    <w:p w14:paraId="0FC8470F" w14:textId="77777777" w:rsidR="006D77DB" w:rsidRPr="00765CA0" w:rsidRDefault="006D77DB" w:rsidP="00AE70D0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765CA0">
        <w:rPr>
          <w:rFonts w:eastAsiaTheme="minorHAnsi"/>
          <w:i/>
          <w:iCs/>
          <w:lang w:eastAsia="en-US"/>
        </w:rPr>
        <w:t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765CA0">
        <w:rPr>
          <w:rFonts w:eastAsiaTheme="minorHAnsi"/>
          <w:i/>
          <w:lang w:eastAsia="en-US"/>
        </w:rPr>
        <w:t>:</w:t>
      </w:r>
    </w:p>
    <w:p w14:paraId="115ABFF4" w14:textId="77777777" w:rsidR="006D77DB" w:rsidRPr="00765CA0" w:rsidRDefault="006D77DB" w:rsidP="00AE70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18"/>
        <w:ind w:left="0" w:firstLine="567"/>
        <w:jc w:val="both"/>
        <w:rPr>
          <w:rFonts w:eastAsiaTheme="minorHAnsi"/>
          <w:lang w:eastAsia="en-US"/>
        </w:rPr>
      </w:pPr>
      <w:r w:rsidRPr="00765CA0">
        <w:rPr>
          <w:rFonts w:eastAsiaTheme="minorHAnsi"/>
          <w:lang w:eastAsia="en-US"/>
        </w:rPr>
        <w:t xml:space="preserve">умение определять свое самочувствие (как хорошее или плохое), сообщать о болезненных ощущениях взрослому; </w:t>
      </w:r>
    </w:p>
    <w:p w14:paraId="61829B47" w14:textId="77777777" w:rsidR="006D77DB" w:rsidRPr="00765CA0" w:rsidRDefault="006D77DB" w:rsidP="00AE70D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218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знание основных правил личной гигиены и выполнение их в повседневной жизни; </w:t>
      </w:r>
    </w:p>
    <w:p w14:paraId="6A8BD000" w14:textId="77777777" w:rsidR="006D77DB" w:rsidRPr="00765CA0" w:rsidRDefault="006D77DB" w:rsidP="00AE70D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65CA0">
        <w:rPr>
          <w:rFonts w:eastAsiaTheme="minorHAnsi"/>
          <w:lang w:eastAsia="en-US"/>
        </w:rPr>
        <w:t xml:space="preserve">умение следить за своим внешним видом. </w:t>
      </w:r>
    </w:p>
    <w:p w14:paraId="10B78EB5" w14:textId="77777777" w:rsidR="006D77DB" w:rsidRPr="00765CA0" w:rsidRDefault="006D77DB" w:rsidP="00AE70D0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765CA0">
        <w:rPr>
          <w:rFonts w:eastAsiaTheme="minorHAnsi"/>
          <w:i/>
          <w:lang w:eastAsia="en-US"/>
        </w:rPr>
        <w:t xml:space="preserve"> </w:t>
      </w:r>
      <w:r w:rsidRPr="00765CA0">
        <w:rPr>
          <w:rFonts w:eastAsiaTheme="minorHAnsi"/>
          <w:i/>
          <w:iCs/>
          <w:lang w:eastAsia="en-US"/>
        </w:rPr>
        <w:t>Представления о своей семье, взаимоотношениях в семье:</w:t>
      </w:r>
    </w:p>
    <w:p w14:paraId="1AD08CE9" w14:textId="5932FEC7" w:rsidR="006D77DB" w:rsidRPr="006D77DB" w:rsidRDefault="006D77DB" w:rsidP="00AE70D0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65CA0">
        <w:rPr>
          <w:rFonts w:eastAsiaTheme="minorHAnsi"/>
          <w:lang w:eastAsia="en-US"/>
        </w:rPr>
        <w:t xml:space="preserve"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 </w:t>
      </w:r>
    </w:p>
    <w:p w14:paraId="10F206C1" w14:textId="77777777" w:rsidR="006D77DB" w:rsidRDefault="006D77DB" w:rsidP="002754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2CBEF5" w14:textId="2FF9DAED" w:rsidR="004D308C" w:rsidRPr="006D77DB" w:rsidRDefault="006D77DB" w:rsidP="006D77D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F30FB">
        <w:rPr>
          <w:rFonts w:ascii="Times New Roman" w:hAnsi="Times New Roman"/>
          <w:sz w:val="24"/>
          <w:szCs w:val="24"/>
        </w:rPr>
        <w:t>ФАООП УО (вариант 2) определяет цель и задачи учебного предмета «</w:t>
      </w:r>
      <w:r>
        <w:rPr>
          <w:rFonts w:ascii="Times New Roman" w:hAnsi="Times New Roman"/>
          <w:b/>
          <w:bCs/>
          <w:sz w:val="24"/>
          <w:szCs w:val="24"/>
        </w:rPr>
        <w:t>Окружающий социальный мир</w:t>
      </w:r>
      <w:r w:rsidRPr="000F30FB">
        <w:rPr>
          <w:rFonts w:ascii="Times New Roman" w:hAnsi="Times New Roman"/>
          <w:b/>
          <w:bCs/>
          <w:sz w:val="24"/>
          <w:szCs w:val="24"/>
        </w:rPr>
        <w:t>».</w:t>
      </w:r>
      <w:r w:rsidRPr="00BD5A8D">
        <w:rPr>
          <w:rFonts w:ascii="Times New Roman" w:hAnsi="Times New Roman"/>
          <w:b/>
          <w:bCs/>
        </w:rPr>
        <w:t xml:space="preserve"> </w:t>
      </w:r>
    </w:p>
    <w:p w14:paraId="32A6A12F" w14:textId="77777777" w:rsidR="00FE257E" w:rsidRDefault="00602F37" w:rsidP="004D3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55D3">
        <w:rPr>
          <w:rFonts w:ascii="Times New Roman" w:hAnsi="Times New Roman"/>
          <w:b/>
          <w:sz w:val="24"/>
          <w:szCs w:val="24"/>
        </w:rPr>
        <w:t>Цель программы:</w:t>
      </w:r>
      <w:r w:rsidR="00B550AF">
        <w:rPr>
          <w:rFonts w:ascii="Times New Roman" w:hAnsi="Times New Roman"/>
          <w:b/>
          <w:sz w:val="24"/>
          <w:szCs w:val="24"/>
        </w:rPr>
        <w:t xml:space="preserve"> </w:t>
      </w:r>
      <w:r w:rsidR="007D4D36">
        <w:rPr>
          <w:rFonts w:ascii="Times New Roman" w:hAnsi="Times New Roman"/>
          <w:sz w:val="24"/>
          <w:szCs w:val="24"/>
        </w:rPr>
        <w:t>формировать представления</w:t>
      </w:r>
      <w:r w:rsidRPr="00B550AF">
        <w:rPr>
          <w:rFonts w:ascii="Times New Roman" w:hAnsi="Times New Roman"/>
          <w:sz w:val="24"/>
          <w:szCs w:val="24"/>
        </w:rPr>
        <w:t xml:space="preserve"> о человеке, его социальном окружении, ориентации в социальной среде и общепринятых</w:t>
      </w:r>
      <w:r w:rsidR="00B550AF" w:rsidRPr="00B550AF">
        <w:rPr>
          <w:rFonts w:ascii="Times New Roman" w:hAnsi="Times New Roman"/>
          <w:b/>
          <w:sz w:val="24"/>
          <w:szCs w:val="24"/>
        </w:rPr>
        <w:t xml:space="preserve"> </w:t>
      </w:r>
      <w:r w:rsidRPr="00B550AF">
        <w:rPr>
          <w:rFonts w:ascii="Times New Roman" w:hAnsi="Times New Roman"/>
          <w:sz w:val="24"/>
          <w:szCs w:val="24"/>
        </w:rPr>
        <w:t xml:space="preserve">правилах поведения.           </w:t>
      </w:r>
    </w:p>
    <w:p w14:paraId="3D825C4B" w14:textId="77777777" w:rsidR="00602F37" w:rsidRPr="00B255D3" w:rsidRDefault="00602F37" w:rsidP="004D3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55D3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4D1B8961" w14:textId="77777777" w:rsidR="00837012" w:rsidRDefault="007D4D36" w:rsidP="00AE70D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представлени</w:t>
      </w:r>
      <w:r w:rsidR="00837012">
        <w:t>я об окружающих людях: овладение первоначальными представлениями о социальной жизни, о профессиональных и социальных ролях людей;</w:t>
      </w:r>
    </w:p>
    <w:p w14:paraId="347229CD" w14:textId="77777777" w:rsidR="00837012" w:rsidRDefault="007D4D36" w:rsidP="00AE70D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837012">
        <w:t>развитие межличностных и групповых отношений;</w:t>
      </w:r>
    </w:p>
    <w:p w14:paraId="1ABA75F7" w14:textId="77777777" w:rsidR="00837012" w:rsidRDefault="00837012" w:rsidP="00AE70D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накопление положительного опыта сотрудничества и участия в общественной жизни;</w:t>
      </w:r>
    </w:p>
    <w:p w14:paraId="7E4C4C0F" w14:textId="77777777" w:rsidR="00837012" w:rsidRDefault="00837012" w:rsidP="00AE70D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формирование представлений об обязанностях и правах ребенка;</w:t>
      </w:r>
    </w:p>
    <w:p w14:paraId="500ED8A7" w14:textId="77777777" w:rsidR="00C42B85" w:rsidRDefault="00837012" w:rsidP="00AE70D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представление о своей стране (Россия).</w:t>
      </w:r>
    </w:p>
    <w:p w14:paraId="137CBFD3" w14:textId="77777777" w:rsidR="00450D91" w:rsidRDefault="00450D91" w:rsidP="00450D91">
      <w:pPr>
        <w:pStyle w:val="a3"/>
        <w:widowControl w:val="0"/>
        <w:autoSpaceDE w:val="0"/>
        <w:autoSpaceDN w:val="0"/>
        <w:adjustRightInd w:val="0"/>
        <w:ind w:left="567"/>
        <w:jc w:val="both"/>
      </w:pPr>
    </w:p>
    <w:p w14:paraId="43DD8374" w14:textId="77777777" w:rsidR="00450D91" w:rsidRPr="00450D91" w:rsidRDefault="00450D91" w:rsidP="00450D91">
      <w:pPr>
        <w:pStyle w:val="a3"/>
        <w:widowControl w:val="0"/>
        <w:autoSpaceDE w:val="0"/>
        <w:autoSpaceDN w:val="0"/>
        <w:adjustRightInd w:val="0"/>
        <w:ind w:left="1571"/>
        <w:jc w:val="center"/>
        <w:rPr>
          <w:b/>
        </w:rPr>
      </w:pPr>
      <w:r w:rsidRPr="00450D91">
        <w:rPr>
          <w:b/>
        </w:rPr>
        <w:t>Содержание учебного предмета</w:t>
      </w:r>
    </w:p>
    <w:p w14:paraId="2408E26B" w14:textId="77777777" w:rsidR="00450D91" w:rsidRPr="00450D91" w:rsidRDefault="00450D91" w:rsidP="00450D91">
      <w:pPr>
        <w:pStyle w:val="a3"/>
        <w:widowControl w:val="0"/>
        <w:autoSpaceDE w:val="0"/>
        <w:autoSpaceDN w:val="0"/>
        <w:adjustRightInd w:val="0"/>
        <w:ind w:left="1571"/>
        <w:rPr>
          <w:b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5366"/>
        <w:gridCol w:w="3531"/>
      </w:tblGrid>
      <w:tr w:rsidR="004B29A1" w:rsidRPr="00BD5A8D" w14:paraId="52B8D8A1" w14:textId="77777777" w:rsidTr="004B29A1">
        <w:tc>
          <w:tcPr>
            <w:tcW w:w="5366" w:type="dxa"/>
          </w:tcPr>
          <w:p w14:paraId="3173B86D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3531" w:type="dxa"/>
          </w:tcPr>
          <w:p w14:paraId="3F76FC46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4B29A1" w:rsidRPr="00BD5A8D" w14:paraId="629F26A1" w14:textId="77777777" w:rsidTr="004B29A1">
        <w:trPr>
          <w:trHeight w:val="316"/>
        </w:trPr>
        <w:tc>
          <w:tcPr>
            <w:tcW w:w="5366" w:type="dxa"/>
          </w:tcPr>
          <w:p w14:paraId="07353294" w14:textId="77777777" w:rsidR="004B29A1" w:rsidRPr="00C256D8" w:rsidRDefault="004B29A1" w:rsidP="00483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3531" w:type="dxa"/>
          </w:tcPr>
          <w:p w14:paraId="1EE21728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4E897387" w14:textId="77777777" w:rsidTr="004B29A1">
        <w:trPr>
          <w:trHeight w:val="264"/>
        </w:trPr>
        <w:tc>
          <w:tcPr>
            <w:tcW w:w="5366" w:type="dxa"/>
          </w:tcPr>
          <w:p w14:paraId="41DFB40D" w14:textId="77777777" w:rsidR="004B29A1" w:rsidRPr="00C256D8" w:rsidRDefault="004B29A1" w:rsidP="00483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Квартира, дом, двор </w:t>
            </w:r>
          </w:p>
        </w:tc>
        <w:tc>
          <w:tcPr>
            <w:tcW w:w="3531" w:type="dxa"/>
          </w:tcPr>
          <w:p w14:paraId="3E0B31FC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76D8A189" w14:textId="77777777" w:rsidTr="004B29A1">
        <w:trPr>
          <w:trHeight w:val="165"/>
        </w:trPr>
        <w:tc>
          <w:tcPr>
            <w:tcW w:w="5366" w:type="dxa"/>
          </w:tcPr>
          <w:p w14:paraId="4FAFA244" w14:textId="77777777" w:rsidR="004B29A1" w:rsidRPr="00C256D8" w:rsidRDefault="004B29A1" w:rsidP="00483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Предметы быта </w:t>
            </w:r>
          </w:p>
        </w:tc>
        <w:tc>
          <w:tcPr>
            <w:tcW w:w="3531" w:type="dxa"/>
          </w:tcPr>
          <w:p w14:paraId="1FF0E046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59ED97E4" w14:textId="77777777" w:rsidTr="004B29A1">
        <w:trPr>
          <w:trHeight w:val="240"/>
        </w:trPr>
        <w:tc>
          <w:tcPr>
            <w:tcW w:w="5366" w:type="dxa"/>
          </w:tcPr>
          <w:p w14:paraId="4F016EC2" w14:textId="77777777" w:rsidR="004B29A1" w:rsidRPr="00C256D8" w:rsidRDefault="004B29A1" w:rsidP="00483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Продукты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итания </w:t>
            </w:r>
          </w:p>
        </w:tc>
        <w:tc>
          <w:tcPr>
            <w:tcW w:w="3531" w:type="dxa"/>
          </w:tcPr>
          <w:p w14:paraId="0502DD39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481F305B" w14:textId="77777777" w:rsidTr="004B29A1">
        <w:trPr>
          <w:trHeight w:val="419"/>
        </w:trPr>
        <w:tc>
          <w:tcPr>
            <w:tcW w:w="5366" w:type="dxa"/>
          </w:tcPr>
          <w:p w14:paraId="2488A165" w14:textId="77777777" w:rsidR="004B29A1" w:rsidRPr="00134749" w:rsidRDefault="004B29A1" w:rsidP="00483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Предметы и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ы, изготовленные человеком</w:t>
            </w:r>
          </w:p>
        </w:tc>
        <w:tc>
          <w:tcPr>
            <w:tcW w:w="3531" w:type="dxa"/>
          </w:tcPr>
          <w:p w14:paraId="28A474BD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4FBF9DE6" w14:textId="77777777" w:rsidTr="004B29A1">
        <w:trPr>
          <w:trHeight w:val="270"/>
        </w:trPr>
        <w:tc>
          <w:tcPr>
            <w:tcW w:w="5366" w:type="dxa"/>
          </w:tcPr>
          <w:p w14:paraId="5859CE47" w14:textId="77777777" w:rsidR="004B29A1" w:rsidRPr="00134749" w:rsidRDefault="004B29A1" w:rsidP="00483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531" w:type="dxa"/>
          </w:tcPr>
          <w:p w14:paraId="084B671E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5E7B4DA7" w14:textId="77777777" w:rsidTr="004B29A1">
        <w:trPr>
          <w:trHeight w:val="195"/>
        </w:trPr>
        <w:tc>
          <w:tcPr>
            <w:tcW w:w="5366" w:type="dxa"/>
          </w:tcPr>
          <w:p w14:paraId="3903E27C" w14:textId="77777777" w:rsidR="004B29A1" w:rsidRPr="00BD5A8D" w:rsidRDefault="004B29A1" w:rsidP="00483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3531" w:type="dxa"/>
          </w:tcPr>
          <w:p w14:paraId="65147FE4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43400662" w14:textId="77777777" w:rsidTr="004B29A1">
        <w:trPr>
          <w:trHeight w:val="195"/>
        </w:trPr>
        <w:tc>
          <w:tcPr>
            <w:tcW w:w="5366" w:type="dxa"/>
          </w:tcPr>
          <w:p w14:paraId="45D8A7B4" w14:textId="77777777" w:rsidR="004B29A1" w:rsidRPr="00BD5A8D" w:rsidRDefault="004B29A1" w:rsidP="00483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 xml:space="preserve">Традиции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обычаи  </w:t>
            </w:r>
          </w:p>
        </w:tc>
        <w:tc>
          <w:tcPr>
            <w:tcW w:w="3531" w:type="dxa"/>
          </w:tcPr>
          <w:p w14:paraId="23A670BF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4B29A1" w:rsidRPr="00BD5A8D" w14:paraId="02651A78" w14:textId="77777777" w:rsidTr="004B29A1">
        <w:trPr>
          <w:trHeight w:val="112"/>
        </w:trPr>
        <w:tc>
          <w:tcPr>
            <w:tcW w:w="5366" w:type="dxa"/>
          </w:tcPr>
          <w:p w14:paraId="18046642" w14:textId="77777777" w:rsidR="004B29A1" w:rsidRPr="00BD5A8D" w:rsidRDefault="004B29A1" w:rsidP="00483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3531" w:type="dxa"/>
          </w:tcPr>
          <w:p w14:paraId="7BD3AB71" w14:textId="77777777" w:rsidR="004B29A1" w:rsidRPr="00BD5A8D" w:rsidRDefault="004B29A1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7144B8" w:rsidRPr="00BD5A8D" w14:paraId="60A150C5" w14:textId="77777777" w:rsidTr="004B29A1">
        <w:trPr>
          <w:trHeight w:val="112"/>
        </w:trPr>
        <w:tc>
          <w:tcPr>
            <w:tcW w:w="5366" w:type="dxa"/>
          </w:tcPr>
          <w:p w14:paraId="50599B1D" w14:textId="27A47C98" w:rsidR="007144B8" w:rsidRPr="00BD5A8D" w:rsidRDefault="007144B8" w:rsidP="004832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531" w:type="dxa"/>
          </w:tcPr>
          <w:p w14:paraId="18A081D4" w14:textId="6C4CA3B0" w:rsidR="007144B8" w:rsidRDefault="007144B8" w:rsidP="004832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 часов</w:t>
            </w:r>
          </w:p>
        </w:tc>
      </w:tr>
    </w:tbl>
    <w:p w14:paraId="54127656" w14:textId="77777777" w:rsidR="00BA761A" w:rsidRPr="00BD5A8D" w:rsidRDefault="00BA761A" w:rsidP="00450D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529576" w14:textId="77777777" w:rsidR="00B255D3" w:rsidRPr="004D308C" w:rsidRDefault="00B255D3" w:rsidP="00B255D3">
      <w:pPr>
        <w:tabs>
          <w:tab w:val="left" w:pos="4920"/>
        </w:tabs>
        <w:jc w:val="center"/>
        <w:rPr>
          <w:rFonts w:ascii="Times New Roman" w:hAnsi="Times New Roman"/>
          <w:b/>
          <w:sz w:val="24"/>
          <w:szCs w:val="24"/>
        </w:rPr>
      </w:pPr>
      <w:r w:rsidRPr="004D308C">
        <w:rPr>
          <w:rFonts w:ascii="Times New Roman" w:hAnsi="Times New Roman"/>
          <w:b/>
          <w:sz w:val="24"/>
          <w:szCs w:val="24"/>
        </w:rPr>
        <w:t>Личностные и предметные результаты</w:t>
      </w:r>
      <w:r w:rsidR="004D308C">
        <w:rPr>
          <w:rFonts w:ascii="Times New Roman" w:hAnsi="Times New Roman"/>
          <w:b/>
          <w:sz w:val="24"/>
          <w:szCs w:val="24"/>
        </w:rPr>
        <w:t xml:space="preserve"> </w:t>
      </w:r>
      <w:r w:rsidR="004D308C" w:rsidRPr="00221146">
        <w:rPr>
          <w:rFonts w:ascii="Times New Roman" w:eastAsia="Calibri" w:hAnsi="Times New Roman"/>
          <w:b/>
          <w:bCs/>
          <w:sz w:val="24"/>
          <w:szCs w:val="24"/>
        </w:rPr>
        <w:t>освоения учебног</w:t>
      </w:r>
      <w:r w:rsidR="004D308C">
        <w:rPr>
          <w:rFonts w:ascii="Times New Roman" w:eastAsia="Calibri" w:hAnsi="Times New Roman"/>
          <w:b/>
          <w:bCs/>
          <w:sz w:val="24"/>
          <w:szCs w:val="24"/>
        </w:rPr>
        <w:t>о предмета</w:t>
      </w:r>
    </w:p>
    <w:p w14:paraId="723CAFFF" w14:textId="77777777" w:rsidR="004D308C" w:rsidRPr="00BD5A8D" w:rsidRDefault="004D308C" w:rsidP="00F41C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и предметные планируемые результаты освоения обучающимися АООП рассматриваются в качестве возможных (примерных), соответствующих индивидуальным возможностям и специфическим образовательным потребностям каждого обучающегося. </w:t>
      </w:r>
    </w:p>
    <w:p w14:paraId="1D38CB91" w14:textId="77777777" w:rsidR="004D308C" w:rsidRPr="00156B48" w:rsidRDefault="004D308C" w:rsidP="00F41C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9837C6">
        <w:rPr>
          <w:rFonts w:ascii="Times New Roman" w:hAnsi="Times New Roman"/>
          <w:b/>
          <w:sz w:val="24"/>
          <w:szCs w:val="24"/>
        </w:rPr>
        <w:t>ичностные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АООП могут включать:</w:t>
      </w:r>
    </w:p>
    <w:p w14:paraId="26E62BF4" w14:textId="77777777" w:rsidR="004D308C" w:rsidRPr="00BD5A8D" w:rsidRDefault="004D308C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14:paraId="673104E8" w14:textId="77777777" w:rsidR="004D308C" w:rsidRPr="00BD5A8D" w:rsidRDefault="004D308C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окружающим;</w:t>
      </w:r>
    </w:p>
    <w:p w14:paraId="5E962D3E" w14:textId="77777777" w:rsidR="004D308C" w:rsidRDefault="004D308C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социально ориентированного взгляда на ближайшее</w:t>
      </w:r>
      <w:r w:rsidRPr="00BD5A8D">
        <w:rPr>
          <w:rFonts w:ascii="Times New Roman" w:hAnsi="Times New Roman"/>
          <w:sz w:val="24"/>
          <w:szCs w:val="24"/>
        </w:rPr>
        <w:t xml:space="preserve"> окр</w:t>
      </w:r>
      <w:r>
        <w:rPr>
          <w:rFonts w:ascii="Times New Roman" w:hAnsi="Times New Roman"/>
          <w:sz w:val="24"/>
          <w:szCs w:val="24"/>
        </w:rPr>
        <w:t>ужение;</w:t>
      </w:r>
    </w:p>
    <w:p w14:paraId="4252921E" w14:textId="77777777" w:rsidR="004D308C" w:rsidRDefault="004D308C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адаптации в динамично изменяющемся и развивающемся мире;</w:t>
      </w:r>
    </w:p>
    <w:p w14:paraId="74BC66A1" w14:textId="77777777" w:rsidR="004D308C" w:rsidRDefault="004D308C" w:rsidP="00AE70D0">
      <w:pPr>
        <w:pStyle w:val="ab"/>
        <w:numPr>
          <w:ilvl w:val="0"/>
          <w:numId w:val="29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доступных социальных ролей, развитие мотивов учебной деятельности и формирование личностного смысла учения;</w:t>
      </w:r>
    </w:p>
    <w:p w14:paraId="7ABA379B" w14:textId="77777777" w:rsidR="004D308C" w:rsidRDefault="004D308C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54F41EBB" w14:textId="77777777" w:rsidR="004D308C" w:rsidRDefault="004D308C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14:paraId="344BDBA7" w14:textId="77777777" w:rsidR="004D308C" w:rsidRDefault="004D308C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чувствами других людей;</w:t>
      </w:r>
    </w:p>
    <w:p w14:paraId="5D3668D6" w14:textId="77777777" w:rsidR="004D308C" w:rsidRDefault="004D308C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спорной ситуации;</w:t>
      </w:r>
    </w:p>
    <w:p w14:paraId="0B60CB69" w14:textId="77777777" w:rsidR="004D308C" w:rsidRPr="00827EF6" w:rsidRDefault="004D308C" w:rsidP="00AE70D0">
      <w:pPr>
        <w:pStyle w:val="ab"/>
        <w:numPr>
          <w:ilvl w:val="0"/>
          <w:numId w:val="1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1B6843AD" w14:textId="11DE8083" w:rsidR="004D308C" w:rsidRDefault="004D308C" w:rsidP="00F41C52">
      <w:pPr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586CEE">
        <w:rPr>
          <w:rFonts w:ascii="Times New Roman" w:eastAsia="Arial Unicode MS" w:hAnsi="Times New Roman"/>
          <w:iCs/>
          <w:sz w:val="24"/>
          <w:szCs w:val="24"/>
        </w:rPr>
        <w:t xml:space="preserve">Возможные </w:t>
      </w:r>
      <w:r w:rsidRPr="00586CEE">
        <w:rPr>
          <w:rFonts w:ascii="Times New Roman" w:eastAsia="Arial Unicode MS" w:hAnsi="Times New Roman"/>
          <w:b/>
          <w:iCs/>
          <w:sz w:val="24"/>
          <w:szCs w:val="24"/>
        </w:rPr>
        <w:t xml:space="preserve">предметные результаты </w:t>
      </w:r>
      <w:r w:rsidRPr="00586CEE">
        <w:rPr>
          <w:rFonts w:ascii="Times New Roman" w:eastAsia="Arial Unicode MS" w:hAnsi="Times New Roman"/>
          <w:iCs/>
          <w:sz w:val="24"/>
          <w:szCs w:val="24"/>
        </w:rPr>
        <w:t>освоения АООП</w:t>
      </w:r>
      <w:r w:rsidRPr="00586CEE">
        <w:rPr>
          <w:rFonts w:ascii="Times New Roman" w:eastAsia="Arial Unicode MS" w:hAnsi="Times New Roman"/>
          <w:sz w:val="24"/>
          <w:szCs w:val="24"/>
        </w:rPr>
        <w:t xml:space="preserve"> заносятся в СИПР с учётом индивидуальных возможностей и специфических образовательных потребностей обучающегося, а также специфики содержания предметных областей и конкретных учебных предметов:</w:t>
      </w:r>
    </w:p>
    <w:p w14:paraId="07FE1642" w14:textId="77777777" w:rsidR="005C66AF" w:rsidRPr="00CD4D80" w:rsidRDefault="005C66AF" w:rsidP="00AE70D0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color w:val="000000"/>
          <w:lang w:eastAsia="en-US"/>
        </w:rPr>
      </w:pPr>
      <w:r w:rsidRPr="00CD4D80">
        <w:rPr>
          <w:rFonts w:eastAsiaTheme="minorHAnsi"/>
          <w:i/>
          <w:iCs/>
          <w:color w:val="000000"/>
          <w:lang w:eastAsia="en-US"/>
        </w:rPr>
        <w:t xml:space="preserve">Представления о мире, созданном руками человека: </w:t>
      </w:r>
    </w:p>
    <w:p w14:paraId="39A8A4D0" w14:textId="77777777" w:rsidR="005C66AF" w:rsidRPr="00CD4D80" w:rsidRDefault="005C66AF" w:rsidP="00AE70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18"/>
        <w:ind w:left="0" w:firstLine="567"/>
        <w:jc w:val="both"/>
        <w:rPr>
          <w:rFonts w:eastAsiaTheme="minorHAnsi"/>
          <w:color w:val="000000"/>
          <w:lang w:eastAsia="en-US"/>
        </w:rPr>
      </w:pPr>
      <w:r w:rsidRPr="00CA6800">
        <w:rPr>
          <w:sz w:val="23"/>
          <w:szCs w:val="23"/>
        </w:rPr>
        <w:t>представления о назначении объектов изучения</w:t>
      </w:r>
      <w:r w:rsidRPr="00CD4D80">
        <w:rPr>
          <w:rFonts w:eastAsiaTheme="minorHAnsi"/>
          <w:color w:val="000000"/>
          <w:lang w:eastAsia="en-US"/>
        </w:rPr>
        <w:t xml:space="preserve"> созданным человеком; </w:t>
      </w:r>
    </w:p>
    <w:p w14:paraId="15C79A4E" w14:textId="77777777" w:rsidR="005C66AF" w:rsidRPr="00CD4D80" w:rsidRDefault="005C66AF" w:rsidP="00AE70D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18"/>
        <w:ind w:left="0"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узнавание и называние изученных объектов на иллюстрациях, фотография</w:t>
      </w:r>
      <w:r w:rsidRPr="00CD4D80">
        <w:rPr>
          <w:rFonts w:eastAsiaTheme="minorHAnsi"/>
          <w:color w:val="000000"/>
          <w:lang w:eastAsia="en-US"/>
        </w:rPr>
        <w:t>;</w:t>
      </w:r>
      <w:r>
        <w:rPr>
          <w:rFonts w:eastAsiaTheme="minorHAnsi"/>
          <w:color w:val="000000"/>
          <w:lang w:eastAsia="en-US"/>
        </w:rPr>
        <w:t xml:space="preserve"> отнесение изученных объектов к определенным группам;</w:t>
      </w:r>
    </w:p>
    <w:p w14:paraId="2577548A" w14:textId="77777777" w:rsidR="005C66AF" w:rsidRPr="00CD4D80" w:rsidRDefault="005C66AF" w:rsidP="00AE70D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CD4D80">
        <w:rPr>
          <w:rFonts w:eastAsiaTheme="minorHAnsi"/>
          <w:color w:val="000000"/>
          <w:lang w:eastAsia="en-US"/>
        </w:rPr>
        <w:t xml:space="preserve">умение соблюдать элементарные правила безопасности поведения в доме, на улице, в транспорте, в общественных местах. </w:t>
      </w:r>
    </w:p>
    <w:p w14:paraId="6DF3006E" w14:textId="77777777" w:rsidR="005C66AF" w:rsidRPr="00CD4D80" w:rsidRDefault="005C66AF" w:rsidP="00AE70D0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color w:val="000000"/>
          <w:lang w:eastAsia="en-US"/>
        </w:rPr>
      </w:pPr>
      <w:r w:rsidRPr="00CD4D80">
        <w:rPr>
          <w:rFonts w:eastAsiaTheme="minorHAnsi"/>
          <w:i/>
          <w:iCs/>
          <w:color w:val="000000"/>
          <w:lang w:eastAsia="en-US"/>
        </w:rPr>
        <w:t>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CD4D80">
        <w:rPr>
          <w:rFonts w:eastAsiaTheme="minorHAnsi"/>
          <w:i/>
          <w:color w:val="000000"/>
          <w:lang w:eastAsia="en-US"/>
        </w:rPr>
        <w:t xml:space="preserve">: </w:t>
      </w:r>
    </w:p>
    <w:p w14:paraId="1E64750C" w14:textId="77777777" w:rsidR="005C66AF" w:rsidRPr="00CD4D80" w:rsidRDefault="005C66AF" w:rsidP="00AE70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color w:val="000000"/>
          <w:lang w:eastAsia="en-US"/>
        </w:rPr>
      </w:pPr>
      <w:r w:rsidRPr="00CD4D80">
        <w:rPr>
          <w:rFonts w:eastAsiaTheme="minorHAnsi"/>
          <w:color w:val="000000"/>
          <w:lang w:eastAsia="en-US"/>
        </w:rPr>
        <w:t xml:space="preserve">представления о деятельности и профессиях людей, окружающих ребенка (учитель, повар, врач, водитель и т.д.); </w:t>
      </w:r>
    </w:p>
    <w:p w14:paraId="0EEB1538" w14:textId="77777777" w:rsidR="005C66AF" w:rsidRDefault="005C66AF" w:rsidP="00AE70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color w:val="000000"/>
          <w:lang w:eastAsia="en-US"/>
        </w:rPr>
      </w:pPr>
      <w:r w:rsidRPr="00CD4D80">
        <w:rPr>
          <w:rFonts w:eastAsiaTheme="minorHAnsi"/>
          <w:color w:val="000000"/>
          <w:lang w:eastAsia="en-US"/>
        </w:rPr>
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</w:r>
      <w:r>
        <w:rPr>
          <w:rFonts w:eastAsiaTheme="minorHAnsi"/>
          <w:color w:val="000000"/>
          <w:lang w:eastAsia="en-US"/>
        </w:rPr>
        <w:t xml:space="preserve"> </w:t>
      </w:r>
    </w:p>
    <w:p w14:paraId="6B99C03C" w14:textId="77777777" w:rsidR="005C66AF" w:rsidRPr="00CD4D80" w:rsidRDefault="005C66AF" w:rsidP="00AE70D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color w:val="000000"/>
          <w:lang w:eastAsia="en-US"/>
        </w:rPr>
      </w:pPr>
      <w:r w:rsidRPr="00CA6800">
        <w:rPr>
          <w:sz w:val="23"/>
          <w:szCs w:val="23"/>
        </w:rPr>
        <w:t>адекватное взаимодействие с изученными объектами окружающего мира в учебных ситуациях, адекватное поведение в классе, в образовательной организации, на улице в условиях реальной или смоделированной учителем ситуации</w:t>
      </w:r>
      <w:r>
        <w:rPr>
          <w:sz w:val="23"/>
          <w:szCs w:val="23"/>
        </w:rPr>
        <w:t>.</w:t>
      </w:r>
    </w:p>
    <w:p w14:paraId="0470B529" w14:textId="77777777" w:rsidR="005C66AF" w:rsidRPr="00CD4D80" w:rsidRDefault="005C66AF" w:rsidP="00AE70D0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CD4D80">
        <w:rPr>
          <w:rFonts w:eastAsiaTheme="minorHAnsi"/>
          <w:i/>
          <w:iCs/>
          <w:lang w:eastAsia="en-US"/>
        </w:rPr>
        <w:t xml:space="preserve">Развитие межличностных и групповых отношений: </w:t>
      </w:r>
    </w:p>
    <w:p w14:paraId="72E2A701" w14:textId="77777777" w:rsidR="005C66AF" w:rsidRPr="00CD4D80" w:rsidRDefault="005C66AF" w:rsidP="00AE70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218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>представления о дружбе, товарищах, сверстниках;</w:t>
      </w:r>
    </w:p>
    <w:p w14:paraId="7C2DCBA5" w14:textId="77777777" w:rsidR="005C66AF" w:rsidRPr="00CD4D80" w:rsidRDefault="005C66AF" w:rsidP="00AE70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218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 xml:space="preserve">умение находить друзей на основе личных симпатий; </w:t>
      </w:r>
    </w:p>
    <w:p w14:paraId="03EA6392" w14:textId="77777777" w:rsidR="005C66AF" w:rsidRPr="00CD4D80" w:rsidRDefault="005C66AF" w:rsidP="00AE70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218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 xml:space="preserve">умение строить отношения на основе поддержки и взаимопомощи, умение сопереживать, сочувствовать, проявлять внимание; </w:t>
      </w:r>
    </w:p>
    <w:p w14:paraId="51FA776F" w14:textId="77777777" w:rsidR="005C66AF" w:rsidRPr="00CD4D80" w:rsidRDefault="005C66AF" w:rsidP="00AE70D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218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>умение взаимодействовать в группе в процессе учебной, игровой, других видах доступной деятельности;</w:t>
      </w:r>
    </w:p>
    <w:p w14:paraId="10C4BB4A" w14:textId="77777777" w:rsidR="005C66AF" w:rsidRPr="00A23FCF" w:rsidRDefault="005C66AF" w:rsidP="00AE70D0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 xml:space="preserve">умение организовывать свободное время с учетом своих и совместных интересов. </w:t>
      </w:r>
    </w:p>
    <w:p w14:paraId="6651B0D1" w14:textId="77777777" w:rsidR="005C66AF" w:rsidRPr="00CD4D80" w:rsidRDefault="005C66AF" w:rsidP="00AE70D0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CD4D80">
        <w:rPr>
          <w:rFonts w:eastAsiaTheme="minorHAnsi"/>
          <w:i/>
          <w:iCs/>
          <w:lang w:eastAsia="en-US"/>
        </w:rPr>
        <w:t>Накопление положительного опыта сотрудничества и участия в общественной жизни:</w:t>
      </w:r>
    </w:p>
    <w:p w14:paraId="66F91ED6" w14:textId="77777777" w:rsidR="005C66AF" w:rsidRPr="00CD4D80" w:rsidRDefault="005C66AF" w:rsidP="00AE70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18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>представление о праздниках, праздничных мероприятиях, их содержании, участие в них;</w:t>
      </w:r>
    </w:p>
    <w:p w14:paraId="7E20DA92" w14:textId="77777777" w:rsidR="005C66AF" w:rsidRPr="00CD4D80" w:rsidRDefault="005C66AF" w:rsidP="00AE70D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18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>использование простейших эстетических ориентиров/эталонов о внешнем виде, на праздниках, в хозяйственно-бытовой деятельности;</w:t>
      </w:r>
    </w:p>
    <w:p w14:paraId="4D6E0348" w14:textId="77777777" w:rsidR="005C66AF" w:rsidRPr="00CD4D80" w:rsidRDefault="005C66AF" w:rsidP="00AE70D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 xml:space="preserve">умение соблюдать традиции семейных, школьных, государственных праздников. </w:t>
      </w:r>
    </w:p>
    <w:p w14:paraId="1080BEE5" w14:textId="77777777" w:rsidR="005C66AF" w:rsidRPr="00CD4D80" w:rsidRDefault="005C66AF" w:rsidP="00AE70D0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CD4D80">
        <w:rPr>
          <w:rFonts w:eastAsiaTheme="minorHAnsi"/>
          <w:i/>
          <w:iCs/>
          <w:lang w:eastAsia="en-US"/>
        </w:rPr>
        <w:t>Представления об обязанностях и правах ребенка:</w:t>
      </w:r>
    </w:p>
    <w:p w14:paraId="36281396" w14:textId="77777777" w:rsidR="005C66AF" w:rsidRPr="00CD4D80" w:rsidRDefault="005C66AF" w:rsidP="00AE70D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>представления о праве на жизнь, на образование, на труд, на неприкосновенность личности и достоинства и др.;</w:t>
      </w:r>
    </w:p>
    <w:p w14:paraId="3A842467" w14:textId="77777777" w:rsidR="005C66AF" w:rsidRPr="00CD4D80" w:rsidRDefault="005C66AF" w:rsidP="00AE70D0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 xml:space="preserve">представления об обязанностях обучающегося, сына/дочери, внука/внучки, гражданина и др. </w:t>
      </w:r>
    </w:p>
    <w:p w14:paraId="7A75651F" w14:textId="77777777" w:rsidR="005C66AF" w:rsidRPr="00CD4D80" w:rsidRDefault="005C66AF" w:rsidP="00AE70D0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color w:val="000009"/>
          <w:lang w:eastAsia="en-US"/>
        </w:rPr>
      </w:pPr>
      <w:r w:rsidRPr="00CD4D80">
        <w:rPr>
          <w:rFonts w:eastAsiaTheme="minorHAnsi"/>
          <w:i/>
          <w:iCs/>
          <w:lang w:eastAsia="en-US"/>
        </w:rPr>
        <w:t>Представление о стране проживания Россия</w:t>
      </w:r>
      <w:r w:rsidRPr="00CD4D80">
        <w:rPr>
          <w:rFonts w:eastAsiaTheme="minorHAnsi"/>
          <w:i/>
          <w:lang w:eastAsia="en-US"/>
        </w:rPr>
        <w:t xml:space="preserve">: </w:t>
      </w:r>
    </w:p>
    <w:p w14:paraId="04B55113" w14:textId="77777777" w:rsidR="005C66AF" w:rsidRPr="00CD4D80" w:rsidRDefault="005C66AF" w:rsidP="00AE70D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>представление о стране, народе, столице, больших и малых городах, месте проживания;</w:t>
      </w:r>
    </w:p>
    <w:p w14:paraId="3AF3EE4A" w14:textId="77777777" w:rsidR="005C66AF" w:rsidRPr="00CD4D80" w:rsidRDefault="005C66AF" w:rsidP="00AE70D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 xml:space="preserve">представление о государственной символике (флаг, герб, гимн); </w:t>
      </w:r>
    </w:p>
    <w:p w14:paraId="1FF4EF25" w14:textId="7804AA95" w:rsidR="005C66AF" w:rsidRPr="005C66AF" w:rsidRDefault="005C66AF" w:rsidP="00AE70D0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D4D80">
        <w:rPr>
          <w:rFonts w:eastAsiaTheme="minorHAnsi"/>
          <w:lang w:eastAsia="en-US"/>
        </w:rPr>
        <w:t>представление о значимых исторических событиях и выдающихся людях России.</w:t>
      </w:r>
    </w:p>
    <w:p w14:paraId="019D4C0B" w14:textId="77777777" w:rsidR="00F41C52" w:rsidRPr="00933D95" w:rsidRDefault="00F41C52" w:rsidP="00933D95">
      <w:pPr>
        <w:pStyle w:val="a3"/>
        <w:jc w:val="center"/>
        <w:rPr>
          <w:rFonts w:eastAsia="Calibri"/>
          <w:b/>
          <w:bCs/>
        </w:rPr>
      </w:pPr>
    </w:p>
    <w:p w14:paraId="43E9E08C" w14:textId="77777777" w:rsidR="00A121E0" w:rsidRPr="00A121E0" w:rsidRDefault="00A121E0" w:rsidP="00A121E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14:paraId="7E582D80" w14:textId="77777777" w:rsidR="008F5004" w:rsidRPr="00A121E0" w:rsidRDefault="008F5004" w:rsidP="00A121E0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p w14:paraId="17D6951E" w14:textId="77777777" w:rsidR="00E76D0F" w:rsidRPr="009E4DA5" w:rsidRDefault="00E76D0F" w:rsidP="00933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6D0F" w:rsidRPr="009E4DA5" w:rsidSect="00540B15">
      <w:pgSz w:w="11906" w:h="16838"/>
      <w:pgMar w:top="850" w:right="113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74561" w14:textId="77777777" w:rsidR="00FE5635" w:rsidRDefault="00FE5635" w:rsidP="004D28D0">
      <w:pPr>
        <w:spacing w:after="0" w:line="240" w:lineRule="auto"/>
      </w:pPr>
      <w:r>
        <w:separator/>
      </w:r>
    </w:p>
  </w:endnote>
  <w:endnote w:type="continuationSeparator" w:id="0">
    <w:p w14:paraId="7F92258F" w14:textId="77777777" w:rsidR="00FE5635" w:rsidRDefault="00FE5635" w:rsidP="004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0D427" w14:textId="77777777" w:rsidR="00FE5635" w:rsidRDefault="00FE5635" w:rsidP="004D28D0">
      <w:pPr>
        <w:spacing w:after="0" w:line="240" w:lineRule="auto"/>
      </w:pPr>
      <w:r>
        <w:separator/>
      </w:r>
    </w:p>
  </w:footnote>
  <w:footnote w:type="continuationSeparator" w:id="0">
    <w:p w14:paraId="70F19292" w14:textId="77777777" w:rsidR="00FE5635" w:rsidRDefault="00FE5635" w:rsidP="004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338F"/>
    <w:multiLevelType w:val="hybridMultilevel"/>
    <w:tmpl w:val="48FA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BF5"/>
    <w:multiLevelType w:val="hybridMultilevel"/>
    <w:tmpl w:val="93C0A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6CDD"/>
    <w:multiLevelType w:val="hybridMultilevel"/>
    <w:tmpl w:val="5C86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07C1"/>
    <w:multiLevelType w:val="hybridMultilevel"/>
    <w:tmpl w:val="4FB65EDC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4">
    <w:nsid w:val="123658ED"/>
    <w:multiLevelType w:val="hybridMultilevel"/>
    <w:tmpl w:val="F378F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26D56"/>
    <w:multiLevelType w:val="hybridMultilevel"/>
    <w:tmpl w:val="BC00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55C57"/>
    <w:multiLevelType w:val="hybridMultilevel"/>
    <w:tmpl w:val="9A24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9134E"/>
    <w:multiLevelType w:val="hybridMultilevel"/>
    <w:tmpl w:val="5BB6B03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1BC22306"/>
    <w:multiLevelType w:val="hybridMultilevel"/>
    <w:tmpl w:val="9E3A92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DB1897"/>
    <w:multiLevelType w:val="hybridMultilevel"/>
    <w:tmpl w:val="BAC0C90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1E542D27"/>
    <w:multiLevelType w:val="hybridMultilevel"/>
    <w:tmpl w:val="BD76F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1C3BA0"/>
    <w:multiLevelType w:val="hybridMultilevel"/>
    <w:tmpl w:val="462C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91E31"/>
    <w:multiLevelType w:val="hybridMultilevel"/>
    <w:tmpl w:val="D562B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C54FB1"/>
    <w:multiLevelType w:val="hybridMultilevel"/>
    <w:tmpl w:val="091611C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2DB66AB8"/>
    <w:multiLevelType w:val="hybridMultilevel"/>
    <w:tmpl w:val="B75C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E6F09"/>
    <w:multiLevelType w:val="hybridMultilevel"/>
    <w:tmpl w:val="E9BA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764D7"/>
    <w:multiLevelType w:val="hybridMultilevel"/>
    <w:tmpl w:val="F432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71F6A"/>
    <w:multiLevelType w:val="hybridMultilevel"/>
    <w:tmpl w:val="CECCDF64"/>
    <w:lvl w:ilvl="0" w:tplc="A9E2E3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F4074B7"/>
    <w:multiLevelType w:val="hybridMultilevel"/>
    <w:tmpl w:val="E80C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03408"/>
    <w:multiLevelType w:val="hybridMultilevel"/>
    <w:tmpl w:val="9B6A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7375D"/>
    <w:multiLevelType w:val="multilevel"/>
    <w:tmpl w:val="6F98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D25AF"/>
    <w:multiLevelType w:val="hybridMultilevel"/>
    <w:tmpl w:val="3314F9E4"/>
    <w:lvl w:ilvl="0" w:tplc="5768BC30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i/>
        <w:i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E5B42"/>
    <w:multiLevelType w:val="hybridMultilevel"/>
    <w:tmpl w:val="D454489C"/>
    <w:lvl w:ilvl="0" w:tplc="1AE2D14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15B4490"/>
    <w:multiLevelType w:val="hybridMultilevel"/>
    <w:tmpl w:val="35F8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C0EB3"/>
    <w:multiLevelType w:val="hybridMultilevel"/>
    <w:tmpl w:val="4B5A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F1398"/>
    <w:multiLevelType w:val="hybridMultilevel"/>
    <w:tmpl w:val="D90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9195B"/>
    <w:multiLevelType w:val="hybridMultilevel"/>
    <w:tmpl w:val="4574CF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816C37"/>
    <w:multiLevelType w:val="hybridMultilevel"/>
    <w:tmpl w:val="BBAE9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82554"/>
    <w:multiLevelType w:val="hybridMultilevel"/>
    <w:tmpl w:val="690693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8042A1D"/>
    <w:multiLevelType w:val="hybridMultilevel"/>
    <w:tmpl w:val="A496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74CFB"/>
    <w:multiLevelType w:val="multilevel"/>
    <w:tmpl w:val="1E3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01195"/>
    <w:multiLevelType w:val="hybridMultilevel"/>
    <w:tmpl w:val="43DC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4"/>
  </w:num>
  <w:num w:numId="6">
    <w:abstractNumId w:val="16"/>
  </w:num>
  <w:num w:numId="7">
    <w:abstractNumId w:val="6"/>
  </w:num>
  <w:num w:numId="8">
    <w:abstractNumId w:val="19"/>
  </w:num>
  <w:num w:numId="9">
    <w:abstractNumId w:val="23"/>
  </w:num>
  <w:num w:numId="10">
    <w:abstractNumId w:val="25"/>
  </w:num>
  <w:num w:numId="11">
    <w:abstractNumId w:val="15"/>
  </w:num>
  <w:num w:numId="12">
    <w:abstractNumId w:val="31"/>
  </w:num>
  <w:num w:numId="13">
    <w:abstractNumId w:val="5"/>
  </w:num>
  <w:num w:numId="14">
    <w:abstractNumId w:val="12"/>
  </w:num>
  <w:num w:numId="15">
    <w:abstractNumId w:val="8"/>
  </w:num>
  <w:num w:numId="16">
    <w:abstractNumId w:val="30"/>
  </w:num>
  <w:num w:numId="17">
    <w:abstractNumId w:val="29"/>
  </w:num>
  <w:num w:numId="18">
    <w:abstractNumId w:val="0"/>
  </w:num>
  <w:num w:numId="19">
    <w:abstractNumId w:val="26"/>
  </w:num>
  <w:num w:numId="20">
    <w:abstractNumId w:val="2"/>
  </w:num>
  <w:num w:numId="21">
    <w:abstractNumId w:val="17"/>
  </w:num>
  <w:num w:numId="22">
    <w:abstractNumId w:val="11"/>
  </w:num>
  <w:num w:numId="23">
    <w:abstractNumId w:val="18"/>
  </w:num>
  <w:num w:numId="24">
    <w:abstractNumId w:val="21"/>
  </w:num>
  <w:num w:numId="25">
    <w:abstractNumId w:val="1"/>
  </w:num>
  <w:num w:numId="26">
    <w:abstractNumId w:val="14"/>
  </w:num>
  <w:num w:numId="27">
    <w:abstractNumId w:val="28"/>
  </w:num>
  <w:num w:numId="28">
    <w:abstractNumId w:val="27"/>
  </w:num>
  <w:num w:numId="29">
    <w:abstractNumId w:val="20"/>
  </w:num>
  <w:num w:numId="30">
    <w:abstractNumId w:val="22"/>
  </w:num>
  <w:num w:numId="31">
    <w:abstractNumId w:val="13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0C"/>
    <w:rsid w:val="000040FB"/>
    <w:rsid w:val="0000688F"/>
    <w:rsid w:val="00022493"/>
    <w:rsid w:val="00026E04"/>
    <w:rsid w:val="00032177"/>
    <w:rsid w:val="00037CC1"/>
    <w:rsid w:val="0005316B"/>
    <w:rsid w:val="0006791F"/>
    <w:rsid w:val="00067A19"/>
    <w:rsid w:val="000731C1"/>
    <w:rsid w:val="00075AB5"/>
    <w:rsid w:val="0009401B"/>
    <w:rsid w:val="000945FB"/>
    <w:rsid w:val="000A35A8"/>
    <w:rsid w:val="000C0376"/>
    <w:rsid w:val="000C2E20"/>
    <w:rsid w:val="000D086C"/>
    <w:rsid w:val="000D1EAD"/>
    <w:rsid w:val="000D6BD3"/>
    <w:rsid w:val="000E5AE2"/>
    <w:rsid w:val="000E7F51"/>
    <w:rsid w:val="000F30FB"/>
    <w:rsid w:val="000F6A27"/>
    <w:rsid w:val="0010690C"/>
    <w:rsid w:val="00110415"/>
    <w:rsid w:val="00112392"/>
    <w:rsid w:val="00123062"/>
    <w:rsid w:val="0013002B"/>
    <w:rsid w:val="00131815"/>
    <w:rsid w:val="001334B8"/>
    <w:rsid w:val="00134749"/>
    <w:rsid w:val="001410C9"/>
    <w:rsid w:val="001421D8"/>
    <w:rsid w:val="001471D2"/>
    <w:rsid w:val="00161C67"/>
    <w:rsid w:val="0017022C"/>
    <w:rsid w:val="00170C46"/>
    <w:rsid w:val="00176A72"/>
    <w:rsid w:val="00182C26"/>
    <w:rsid w:val="001865CB"/>
    <w:rsid w:val="001908E5"/>
    <w:rsid w:val="0019637D"/>
    <w:rsid w:val="00196429"/>
    <w:rsid w:val="001A3BCA"/>
    <w:rsid w:val="001B272D"/>
    <w:rsid w:val="001B4DD1"/>
    <w:rsid w:val="001C3223"/>
    <w:rsid w:val="001C3261"/>
    <w:rsid w:val="001D4747"/>
    <w:rsid w:val="00205FC1"/>
    <w:rsid w:val="00211DE6"/>
    <w:rsid w:val="00223973"/>
    <w:rsid w:val="002240B0"/>
    <w:rsid w:val="00232EED"/>
    <w:rsid w:val="0023791A"/>
    <w:rsid w:val="00246761"/>
    <w:rsid w:val="00251EC6"/>
    <w:rsid w:val="002531ED"/>
    <w:rsid w:val="00253FFD"/>
    <w:rsid w:val="0026410B"/>
    <w:rsid w:val="00267D3A"/>
    <w:rsid w:val="0027548A"/>
    <w:rsid w:val="002757E9"/>
    <w:rsid w:val="00284529"/>
    <w:rsid w:val="00285A49"/>
    <w:rsid w:val="00290ECC"/>
    <w:rsid w:val="002A5337"/>
    <w:rsid w:val="002B6811"/>
    <w:rsid w:val="002C5BD6"/>
    <w:rsid w:val="002C6A5E"/>
    <w:rsid w:val="002C6B62"/>
    <w:rsid w:val="002D3316"/>
    <w:rsid w:val="002D4B4C"/>
    <w:rsid w:val="002E59A8"/>
    <w:rsid w:val="002E7847"/>
    <w:rsid w:val="002F274C"/>
    <w:rsid w:val="002F3F2B"/>
    <w:rsid w:val="0030379C"/>
    <w:rsid w:val="003038CD"/>
    <w:rsid w:val="00316E78"/>
    <w:rsid w:val="003260EB"/>
    <w:rsid w:val="00333E36"/>
    <w:rsid w:val="0033434C"/>
    <w:rsid w:val="0034099F"/>
    <w:rsid w:val="0034266C"/>
    <w:rsid w:val="003457B6"/>
    <w:rsid w:val="0035103D"/>
    <w:rsid w:val="003538FD"/>
    <w:rsid w:val="003548CF"/>
    <w:rsid w:val="00355082"/>
    <w:rsid w:val="0036412E"/>
    <w:rsid w:val="00365C7E"/>
    <w:rsid w:val="00366F6A"/>
    <w:rsid w:val="003704AD"/>
    <w:rsid w:val="00370E1A"/>
    <w:rsid w:val="00374373"/>
    <w:rsid w:val="00374CAD"/>
    <w:rsid w:val="00386F92"/>
    <w:rsid w:val="003B1777"/>
    <w:rsid w:val="003B58FA"/>
    <w:rsid w:val="003C1ED3"/>
    <w:rsid w:val="003D1B81"/>
    <w:rsid w:val="003F1C68"/>
    <w:rsid w:val="004034C4"/>
    <w:rsid w:val="00411BC4"/>
    <w:rsid w:val="004403DB"/>
    <w:rsid w:val="00450D91"/>
    <w:rsid w:val="00453B11"/>
    <w:rsid w:val="0045656B"/>
    <w:rsid w:val="00470EE2"/>
    <w:rsid w:val="004747E3"/>
    <w:rsid w:val="004748F9"/>
    <w:rsid w:val="00483977"/>
    <w:rsid w:val="00487181"/>
    <w:rsid w:val="004908E0"/>
    <w:rsid w:val="00493540"/>
    <w:rsid w:val="00496276"/>
    <w:rsid w:val="004A3991"/>
    <w:rsid w:val="004B08A4"/>
    <w:rsid w:val="004B29A1"/>
    <w:rsid w:val="004B344E"/>
    <w:rsid w:val="004B55B1"/>
    <w:rsid w:val="004B6037"/>
    <w:rsid w:val="004B762B"/>
    <w:rsid w:val="004B7DA0"/>
    <w:rsid w:val="004C5283"/>
    <w:rsid w:val="004C7C24"/>
    <w:rsid w:val="004D1981"/>
    <w:rsid w:val="004D2290"/>
    <w:rsid w:val="004D26A9"/>
    <w:rsid w:val="004D28D0"/>
    <w:rsid w:val="004D308C"/>
    <w:rsid w:val="004D7C23"/>
    <w:rsid w:val="004E17B6"/>
    <w:rsid w:val="004E45FF"/>
    <w:rsid w:val="004E78F0"/>
    <w:rsid w:val="004F2B80"/>
    <w:rsid w:val="004F3B64"/>
    <w:rsid w:val="004F54FC"/>
    <w:rsid w:val="00503ABD"/>
    <w:rsid w:val="005045E9"/>
    <w:rsid w:val="00505381"/>
    <w:rsid w:val="0051280E"/>
    <w:rsid w:val="00513A44"/>
    <w:rsid w:val="00516338"/>
    <w:rsid w:val="00523D60"/>
    <w:rsid w:val="005305DF"/>
    <w:rsid w:val="00531D03"/>
    <w:rsid w:val="00532A8D"/>
    <w:rsid w:val="0053339F"/>
    <w:rsid w:val="00540565"/>
    <w:rsid w:val="00540B15"/>
    <w:rsid w:val="0054544D"/>
    <w:rsid w:val="00550BD5"/>
    <w:rsid w:val="00550CBF"/>
    <w:rsid w:val="00580341"/>
    <w:rsid w:val="00586CEE"/>
    <w:rsid w:val="005961A6"/>
    <w:rsid w:val="00597304"/>
    <w:rsid w:val="005A5416"/>
    <w:rsid w:val="005A6C78"/>
    <w:rsid w:val="005A7172"/>
    <w:rsid w:val="005B48E0"/>
    <w:rsid w:val="005B7C92"/>
    <w:rsid w:val="005C66AF"/>
    <w:rsid w:val="005E5CB1"/>
    <w:rsid w:val="00602F37"/>
    <w:rsid w:val="00613188"/>
    <w:rsid w:val="00613CB3"/>
    <w:rsid w:val="0062354B"/>
    <w:rsid w:val="00624DF9"/>
    <w:rsid w:val="00634201"/>
    <w:rsid w:val="00645759"/>
    <w:rsid w:val="00655E0F"/>
    <w:rsid w:val="00670BB5"/>
    <w:rsid w:val="0067350C"/>
    <w:rsid w:val="00674CEE"/>
    <w:rsid w:val="006810B3"/>
    <w:rsid w:val="006841FB"/>
    <w:rsid w:val="006871E9"/>
    <w:rsid w:val="006A1367"/>
    <w:rsid w:val="006A1529"/>
    <w:rsid w:val="006A6F8B"/>
    <w:rsid w:val="006B1EBE"/>
    <w:rsid w:val="006B5600"/>
    <w:rsid w:val="006B5BBE"/>
    <w:rsid w:val="006C239E"/>
    <w:rsid w:val="006C3160"/>
    <w:rsid w:val="006D77DB"/>
    <w:rsid w:val="006E044D"/>
    <w:rsid w:val="006E1AF6"/>
    <w:rsid w:val="006E1EC9"/>
    <w:rsid w:val="006E3C3E"/>
    <w:rsid w:val="007055AD"/>
    <w:rsid w:val="007144B8"/>
    <w:rsid w:val="00716BFD"/>
    <w:rsid w:val="007177BC"/>
    <w:rsid w:val="00726D9E"/>
    <w:rsid w:val="007341AD"/>
    <w:rsid w:val="00735961"/>
    <w:rsid w:val="0074546F"/>
    <w:rsid w:val="007525A9"/>
    <w:rsid w:val="0075547F"/>
    <w:rsid w:val="00762B49"/>
    <w:rsid w:val="007638EC"/>
    <w:rsid w:val="00765AF6"/>
    <w:rsid w:val="00771654"/>
    <w:rsid w:val="007A1A8C"/>
    <w:rsid w:val="007B1765"/>
    <w:rsid w:val="007B5215"/>
    <w:rsid w:val="007D4D36"/>
    <w:rsid w:val="007E25A1"/>
    <w:rsid w:val="007F48A6"/>
    <w:rsid w:val="008047FB"/>
    <w:rsid w:val="00805C0B"/>
    <w:rsid w:val="0081473E"/>
    <w:rsid w:val="0081700E"/>
    <w:rsid w:val="008177D1"/>
    <w:rsid w:val="008276E2"/>
    <w:rsid w:val="00827EF6"/>
    <w:rsid w:val="00831322"/>
    <w:rsid w:val="00837012"/>
    <w:rsid w:val="00841F55"/>
    <w:rsid w:val="00846D8B"/>
    <w:rsid w:val="008547AF"/>
    <w:rsid w:val="00856FDA"/>
    <w:rsid w:val="00863C69"/>
    <w:rsid w:val="00864EAA"/>
    <w:rsid w:val="00871880"/>
    <w:rsid w:val="00876530"/>
    <w:rsid w:val="00884BFB"/>
    <w:rsid w:val="00890E29"/>
    <w:rsid w:val="0089322D"/>
    <w:rsid w:val="00897D1F"/>
    <w:rsid w:val="008A1687"/>
    <w:rsid w:val="008C22BD"/>
    <w:rsid w:val="008D7C46"/>
    <w:rsid w:val="008E572B"/>
    <w:rsid w:val="008F5004"/>
    <w:rsid w:val="008F506A"/>
    <w:rsid w:val="008F591D"/>
    <w:rsid w:val="00905CCD"/>
    <w:rsid w:val="00915E0A"/>
    <w:rsid w:val="00921FD8"/>
    <w:rsid w:val="009244F2"/>
    <w:rsid w:val="009301A4"/>
    <w:rsid w:val="00933851"/>
    <w:rsid w:val="00933D95"/>
    <w:rsid w:val="009363F9"/>
    <w:rsid w:val="00942398"/>
    <w:rsid w:val="0094463D"/>
    <w:rsid w:val="00951768"/>
    <w:rsid w:val="009530B9"/>
    <w:rsid w:val="00955E95"/>
    <w:rsid w:val="00963B37"/>
    <w:rsid w:val="00980267"/>
    <w:rsid w:val="009837C6"/>
    <w:rsid w:val="00994840"/>
    <w:rsid w:val="0099510F"/>
    <w:rsid w:val="009957C5"/>
    <w:rsid w:val="009E4DA5"/>
    <w:rsid w:val="00A0280B"/>
    <w:rsid w:val="00A05417"/>
    <w:rsid w:val="00A121E0"/>
    <w:rsid w:val="00A12760"/>
    <w:rsid w:val="00A12ABF"/>
    <w:rsid w:val="00A14C40"/>
    <w:rsid w:val="00A20B60"/>
    <w:rsid w:val="00A21E2A"/>
    <w:rsid w:val="00A23A26"/>
    <w:rsid w:val="00A261E9"/>
    <w:rsid w:val="00A26C25"/>
    <w:rsid w:val="00A34615"/>
    <w:rsid w:val="00A620E2"/>
    <w:rsid w:val="00A6651B"/>
    <w:rsid w:val="00A741D1"/>
    <w:rsid w:val="00A8064E"/>
    <w:rsid w:val="00A80D01"/>
    <w:rsid w:val="00A87469"/>
    <w:rsid w:val="00A93987"/>
    <w:rsid w:val="00A96860"/>
    <w:rsid w:val="00AB17AB"/>
    <w:rsid w:val="00AC0905"/>
    <w:rsid w:val="00AC20F3"/>
    <w:rsid w:val="00AC2A80"/>
    <w:rsid w:val="00AD0A1F"/>
    <w:rsid w:val="00AE0F0C"/>
    <w:rsid w:val="00AE39D0"/>
    <w:rsid w:val="00AE3BBE"/>
    <w:rsid w:val="00AE70D0"/>
    <w:rsid w:val="00AE74DD"/>
    <w:rsid w:val="00B021EC"/>
    <w:rsid w:val="00B04282"/>
    <w:rsid w:val="00B255D3"/>
    <w:rsid w:val="00B271E7"/>
    <w:rsid w:val="00B31494"/>
    <w:rsid w:val="00B31636"/>
    <w:rsid w:val="00B330D7"/>
    <w:rsid w:val="00B33126"/>
    <w:rsid w:val="00B370F8"/>
    <w:rsid w:val="00B409A0"/>
    <w:rsid w:val="00B550AF"/>
    <w:rsid w:val="00B65DC6"/>
    <w:rsid w:val="00B66FC0"/>
    <w:rsid w:val="00B71480"/>
    <w:rsid w:val="00B775D1"/>
    <w:rsid w:val="00B8480D"/>
    <w:rsid w:val="00B961F2"/>
    <w:rsid w:val="00BA50C0"/>
    <w:rsid w:val="00BA761A"/>
    <w:rsid w:val="00BB1E6D"/>
    <w:rsid w:val="00BB6A19"/>
    <w:rsid w:val="00BC587F"/>
    <w:rsid w:val="00BC63DF"/>
    <w:rsid w:val="00BD2067"/>
    <w:rsid w:val="00BD5A8D"/>
    <w:rsid w:val="00BE03A3"/>
    <w:rsid w:val="00BE0876"/>
    <w:rsid w:val="00BE6275"/>
    <w:rsid w:val="00BF06E3"/>
    <w:rsid w:val="00BF3273"/>
    <w:rsid w:val="00BF503E"/>
    <w:rsid w:val="00C12FD4"/>
    <w:rsid w:val="00C256D8"/>
    <w:rsid w:val="00C36766"/>
    <w:rsid w:val="00C3710B"/>
    <w:rsid w:val="00C42B85"/>
    <w:rsid w:val="00C467E3"/>
    <w:rsid w:val="00C51FBF"/>
    <w:rsid w:val="00C558F4"/>
    <w:rsid w:val="00C740FB"/>
    <w:rsid w:val="00C911F1"/>
    <w:rsid w:val="00C97970"/>
    <w:rsid w:val="00CA3F67"/>
    <w:rsid w:val="00CA633A"/>
    <w:rsid w:val="00CB099C"/>
    <w:rsid w:val="00CB2DA4"/>
    <w:rsid w:val="00CB43DA"/>
    <w:rsid w:val="00CC7130"/>
    <w:rsid w:val="00CD3B28"/>
    <w:rsid w:val="00CD494F"/>
    <w:rsid w:val="00CD71C4"/>
    <w:rsid w:val="00D06025"/>
    <w:rsid w:val="00D13A52"/>
    <w:rsid w:val="00D1477B"/>
    <w:rsid w:val="00D17254"/>
    <w:rsid w:val="00D266FC"/>
    <w:rsid w:val="00D31752"/>
    <w:rsid w:val="00D534CA"/>
    <w:rsid w:val="00D53BC7"/>
    <w:rsid w:val="00D566DB"/>
    <w:rsid w:val="00D67555"/>
    <w:rsid w:val="00D7504C"/>
    <w:rsid w:val="00D804F7"/>
    <w:rsid w:val="00D8193B"/>
    <w:rsid w:val="00D8483D"/>
    <w:rsid w:val="00DA3249"/>
    <w:rsid w:val="00DB4D9B"/>
    <w:rsid w:val="00DC1410"/>
    <w:rsid w:val="00DC758D"/>
    <w:rsid w:val="00DD4A40"/>
    <w:rsid w:val="00DE15FF"/>
    <w:rsid w:val="00DF042F"/>
    <w:rsid w:val="00DF0F2B"/>
    <w:rsid w:val="00DF4132"/>
    <w:rsid w:val="00E00FD9"/>
    <w:rsid w:val="00E0390B"/>
    <w:rsid w:val="00E127A6"/>
    <w:rsid w:val="00E2278B"/>
    <w:rsid w:val="00E23CBC"/>
    <w:rsid w:val="00E23E90"/>
    <w:rsid w:val="00E248EC"/>
    <w:rsid w:val="00E2752B"/>
    <w:rsid w:val="00E276F8"/>
    <w:rsid w:val="00E3354A"/>
    <w:rsid w:val="00E35BD4"/>
    <w:rsid w:val="00E37936"/>
    <w:rsid w:val="00E547BF"/>
    <w:rsid w:val="00E5757E"/>
    <w:rsid w:val="00E615E5"/>
    <w:rsid w:val="00E70859"/>
    <w:rsid w:val="00E76D0F"/>
    <w:rsid w:val="00E77DBF"/>
    <w:rsid w:val="00E812FC"/>
    <w:rsid w:val="00E836F3"/>
    <w:rsid w:val="00E837C2"/>
    <w:rsid w:val="00E97455"/>
    <w:rsid w:val="00EA29D2"/>
    <w:rsid w:val="00EB53B6"/>
    <w:rsid w:val="00EC6C64"/>
    <w:rsid w:val="00EC7BFC"/>
    <w:rsid w:val="00EE1DCB"/>
    <w:rsid w:val="00EE41F9"/>
    <w:rsid w:val="00EE6210"/>
    <w:rsid w:val="00EE64C9"/>
    <w:rsid w:val="00EF1FBB"/>
    <w:rsid w:val="00EF2264"/>
    <w:rsid w:val="00F02D21"/>
    <w:rsid w:val="00F106C9"/>
    <w:rsid w:val="00F11596"/>
    <w:rsid w:val="00F23D0E"/>
    <w:rsid w:val="00F401DF"/>
    <w:rsid w:val="00F41C52"/>
    <w:rsid w:val="00F55208"/>
    <w:rsid w:val="00FA3E1A"/>
    <w:rsid w:val="00FA6457"/>
    <w:rsid w:val="00FB521E"/>
    <w:rsid w:val="00FD1717"/>
    <w:rsid w:val="00FE03B1"/>
    <w:rsid w:val="00FE257E"/>
    <w:rsid w:val="00FE5635"/>
    <w:rsid w:val="00FF3DAF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DA2B"/>
  <w15:docId w15:val="{C11632AB-7BFD-41BD-A969-D4E406F7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9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10690C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0690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1">
    <w:name w:val="Абзац списка1"/>
    <w:basedOn w:val="a"/>
    <w:rsid w:val="0010690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1069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0">
    <w:name w:val="Знак1"/>
    <w:basedOn w:val="a"/>
    <w:rsid w:val="00106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10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8">
    <w:name w:val="Font Style48"/>
    <w:basedOn w:val="a0"/>
    <w:rsid w:val="00106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10690C"/>
    <w:pPr>
      <w:widowControl w:val="0"/>
      <w:autoSpaceDE w:val="0"/>
      <w:autoSpaceDN w:val="0"/>
      <w:adjustRightInd w:val="0"/>
      <w:spacing w:after="0" w:line="252" w:lineRule="exact"/>
      <w:ind w:firstLine="30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15">
    <w:name w:val="Style15"/>
    <w:basedOn w:val="a"/>
    <w:rsid w:val="0010690C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40">
    <w:name w:val="Font Style40"/>
    <w:basedOn w:val="a0"/>
    <w:rsid w:val="001069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10690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10690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069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10690C"/>
    <w:rPr>
      <w:i/>
      <w:iCs/>
    </w:rPr>
  </w:style>
  <w:style w:type="character" w:styleId="a8">
    <w:name w:val="Strong"/>
    <w:basedOn w:val="a0"/>
    <w:qFormat/>
    <w:rsid w:val="0010690C"/>
    <w:rPr>
      <w:b/>
      <w:bCs/>
    </w:rPr>
  </w:style>
  <w:style w:type="paragraph" w:styleId="a9">
    <w:name w:val="Subtitle"/>
    <w:basedOn w:val="a"/>
    <w:next w:val="a"/>
    <w:link w:val="aa"/>
    <w:qFormat/>
    <w:rsid w:val="0010690C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10690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27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0D1E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4">
    <w:name w:val="Основной текст (4)_"/>
    <w:link w:val="41"/>
    <w:uiPriority w:val="99"/>
    <w:locked/>
    <w:rsid w:val="009530B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530B9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paragraph" w:styleId="ac">
    <w:name w:val="Body Text"/>
    <w:basedOn w:val="a"/>
    <w:link w:val="ad"/>
    <w:uiPriority w:val="99"/>
    <w:rsid w:val="009530B9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9530B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4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28D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28D0"/>
    <w:rPr>
      <w:rFonts w:ascii="Calibri" w:eastAsia="Times New Roman" w:hAnsi="Calibri" w:cs="Times New Roman"/>
      <w:lang w:eastAsia="ru-RU"/>
    </w:rPr>
  </w:style>
  <w:style w:type="paragraph" w:customStyle="1" w:styleId="af2">
    <w:name w:val="М"/>
    <w:basedOn w:val="a"/>
    <w:uiPriority w:val="99"/>
    <w:rsid w:val="00674CE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BE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CB0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E836F3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E83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3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B0187DF-0966-4F7C-9A21-1200BA8D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</cp:lastModifiedBy>
  <cp:revision>124</cp:revision>
  <cp:lastPrinted>2016-09-14T16:15:00Z</cp:lastPrinted>
  <dcterms:created xsi:type="dcterms:W3CDTF">2016-09-19T16:16:00Z</dcterms:created>
  <dcterms:modified xsi:type="dcterms:W3CDTF">2021-05-17T02:54:00Z</dcterms:modified>
</cp:coreProperties>
</file>